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8AA9E" w14:textId="77777777" w:rsidR="0077422E" w:rsidRDefault="009F4DCB" w:rsidP="009F4DCB">
      <w:pPr>
        <w:spacing w:after="0" w:line="240" w:lineRule="auto"/>
        <w:rPr>
          <w:rFonts w:eastAsia="Times New Roman" w:cstheme="minorHAnsi"/>
          <w:sz w:val="24"/>
          <w:szCs w:val="24"/>
          <w:lang w:eastAsia="en-AU"/>
        </w:rPr>
      </w:pPr>
      <w:r>
        <w:rPr>
          <w:rFonts w:eastAsia="Times New Roman" w:cstheme="minorHAnsi"/>
          <w:sz w:val="24"/>
          <w:szCs w:val="24"/>
          <w:lang w:eastAsia="en-AU"/>
        </w:rPr>
        <w:t xml:space="preserve">SERMON – Dec 27 2020 </w:t>
      </w:r>
    </w:p>
    <w:p w14:paraId="67654606" w14:textId="0EF299E0" w:rsidR="009F4DCB" w:rsidRPr="0077422E" w:rsidRDefault="009F4DCB" w:rsidP="009F4DCB">
      <w:pPr>
        <w:spacing w:after="0" w:line="240" w:lineRule="auto"/>
        <w:rPr>
          <w:rFonts w:eastAsia="Times New Roman" w:cstheme="minorHAnsi"/>
          <w:i/>
          <w:sz w:val="24"/>
          <w:szCs w:val="24"/>
          <w:lang w:eastAsia="en-AU"/>
        </w:rPr>
      </w:pPr>
      <w:r w:rsidRPr="0077422E">
        <w:rPr>
          <w:rFonts w:eastAsia="Times New Roman" w:cstheme="minorHAnsi"/>
          <w:i/>
          <w:sz w:val="24"/>
          <w:szCs w:val="24"/>
          <w:lang w:eastAsia="en-AU"/>
        </w:rPr>
        <w:t>(3</w:t>
      </w:r>
      <w:r w:rsidRPr="0077422E">
        <w:rPr>
          <w:rFonts w:eastAsia="Times New Roman" w:cstheme="minorHAnsi"/>
          <w:i/>
          <w:sz w:val="24"/>
          <w:szCs w:val="24"/>
          <w:vertAlign w:val="superscript"/>
          <w:lang w:eastAsia="en-AU"/>
        </w:rPr>
        <w:t>rd</w:t>
      </w:r>
      <w:r w:rsidRPr="0077422E">
        <w:rPr>
          <w:rFonts w:eastAsia="Times New Roman" w:cstheme="minorHAnsi"/>
          <w:i/>
          <w:sz w:val="24"/>
          <w:szCs w:val="24"/>
          <w:lang w:eastAsia="en-AU"/>
        </w:rPr>
        <w:t xml:space="preserve"> day of Christma</w:t>
      </w:r>
      <w:r w:rsidR="0077422E">
        <w:rPr>
          <w:rFonts w:eastAsia="Times New Roman" w:cstheme="minorHAnsi"/>
          <w:i/>
          <w:sz w:val="24"/>
          <w:szCs w:val="24"/>
          <w:lang w:eastAsia="en-AU"/>
        </w:rPr>
        <w:t xml:space="preserve">s; </w:t>
      </w:r>
      <w:r w:rsidR="0077422E" w:rsidRPr="0077422E">
        <w:rPr>
          <w:rFonts w:eastAsia="Times New Roman" w:cstheme="minorHAnsi"/>
          <w:b/>
          <w:i/>
          <w:sz w:val="24"/>
          <w:szCs w:val="24"/>
          <w:lang w:eastAsia="en-AU"/>
        </w:rPr>
        <w:t>Feast of St John the Divine</w:t>
      </w:r>
      <w:r w:rsidR="0077422E">
        <w:rPr>
          <w:rFonts w:eastAsia="Times New Roman" w:cstheme="minorHAnsi"/>
          <w:i/>
          <w:sz w:val="24"/>
          <w:szCs w:val="24"/>
          <w:lang w:eastAsia="en-AU"/>
        </w:rPr>
        <w:t>)</w:t>
      </w:r>
    </w:p>
    <w:p w14:paraId="673F5D20" w14:textId="77777777" w:rsidR="009F4DCB" w:rsidRDefault="009F4DCB" w:rsidP="009F4DCB">
      <w:pPr>
        <w:spacing w:after="0" w:line="240" w:lineRule="auto"/>
        <w:rPr>
          <w:rFonts w:eastAsia="Times New Roman" w:cstheme="minorHAnsi"/>
          <w:sz w:val="24"/>
          <w:szCs w:val="24"/>
          <w:lang w:eastAsia="en-AU"/>
        </w:rPr>
      </w:pPr>
    </w:p>
    <w:p w14:paraId="6DDA791D" w14:textId="77777777" w:rsidR="007104C6" w:rsidRDefault="009F4DCB" w:rsidP="009F4DCB">
      <w:pPr>
        <w:spacing w:after="0" w:line="240" w:lineRule="auto"/>
        <w:rPr>
          <w:rFonts w:eastAsia="Times New Roman" w:cstheme="minorHAnsi"/>
          <w:sz w:val="24"/>
          <w:szCs w:val="24"/>
          <w:lang w:eastAsia="en-AU"/>
        </w:rPr>
      </w:pPr>
      <w:r w:rsidRPr="009F4DCB">
        <w:rPr>
          <w:rFonts w:eastAsia="Times New Roman" w:cstheme="minorHAnsi"/>
          <w:sz w:val="24"/>
          <w:szCs w:val="24"/>
          <w:lang w:eastAsia="en-AU"/>
        </w:rPr>
        <w:t xml:space="preserve">We’re still in the season of Christmas. </w:t>
      </w:r>
    </w:p>
    <w:p w14:paraId="012D579B" w14:textId="77777777" w:rsidR="007104C6" w:rsidRDefault="005F3E00" w:rsidP="009F4DCB">
      <w:pPr>
        <w:spacing w:after="0" w:line="240" w:lineRule="auto"/>
        <w:rPr>
          <w:rFonts w:eastAsia="Times New Roman" w:cstheme="minorHAnsi"/>
          <w:sz w:val="24"/>
          <w:szCs w:val="24"/>
          <w:lang w:eastAsia="en-AU"/>
        </w:rPr>
      </w:pPr>
      <w:r>
        <w:rPr>
          <w:rFonts w:eastAsia="Times New Roman" w:cstheme="minorHAnsi"/>
          <w:sz w:val="24"/>
          <w:szCs w:val="24"/>
          <w:lang w:eastAsia="en-AU"/>
        </w:rPr>
        <w:t>Today is the 3</w:t>
      </w:r>
      <w:r w:rsidRPr="005F3E00">
        <w:rPr>
          <w:rFonts w:eastAsia="Times New Roman" w:cstheme="minorHAnsi"/>
          <w:sz w:val="24"/>
          <w:szCs w:val="24"/>
          <w:vertAlign w:val="superscript"/>
          <w:lang w:eastAsia="en-AU"/>
        </w:rPr>
        <w:t>rd</w:t>
      </w:r>
      <w:r>
        <w:rPr>
          <w:rFonts w:eastAsia="Times New Roman" w:cstheme="minorHAnsi"/>
          <w:sz w:val="24"/>
          <w:szCs w:val="24"/>
          <w:lang w:eastAsia="en-AU"/>
        </w:rPr>
        <w:t xml:space="preserve"> Day of Christmas</w:t>
      </w:r>
      <w:r w:rsidR="007104C6">
        <w:rPr>
          <w:rFonts w:eastAsia="Times New Roman" w:cstheme="minorHAnsi"/>
          <w:sz w:val="24"/>
          <w:szCs w:val="24"/>
          <w:lang w:eastAsia="en-AU"/>
        </w:rPr>
        <w:t xml:space="preserve"> – December the 27</w:t>
      </w:r>
      <w:r w:rsidR="007104C6" w:rsidRPr="007104C6">
        <w:rPr>
          <w:rFonts w:eastAsia="Times New Roman" w:cstheme="minorHAnsi"/>
          <w:sz w:val="24"/>
          <w:szCs w:val="24"/>
          <w:vertAlign w:val="superscript"/>
          <w:lang w:eastAsia="en-AU"/>
        </w:rPr>
        <w:t>th</w:t>
      </w:r>
      <w:r w:rsidR="007104C6">
        <w:rPr>
          <w:rFonts w:eastAsia="Times New Roman" w:cstheme="minorHAnsi"/>
          <w:sz w:val="24"/>
          <w:szCs w:val="24"/>
          <w:lang w:eastAsia="en-AU"/>
        </w:rPr>
        <w:t xml:space="preserve">. </w:t>
      </w:r>
    </w:p>
    <w:p w14:paraId="5AC9A50C" w14:textId="6F54E453" w:rsidR="00071043" w:rsidRDefault="007104C6" w:rsidP="009F4DCB">
      <w:pPr>
        <w:spacing w:after="0" w:line="240" w:lineRule="auto"/>
        <w:rPr>
          <w:rFonts w:eastAsia="Times New Roman" w:cstheme="minorHAnsi"/>
          <w:sz w:val="24"/>
          <w:szCs w:val="24"/>
          <w:lang w:eastAsia="en-AU"/>
        </w:rPr>
      </w:pPr>
      <w:r>
        <w:rPr>
          <w:rFonts w:eastAsia="Times New Roman" w:cstheme="minorHAnsi"/>
          <w:sz w:val="24"/>
          <w:szCs w:val="24"/>
          <w:lang w:eastAsia="en-AU"/>
        </w:rPr>
        <w:t>I</w:t>
      </w:r>
      <w:r w:rsidR="00EC5D59">
        <w:rPr>
          <w:rFonts w:eastAsia="Times New Roman" w:cstheme="minorHAnsi"/>
          <w:sz w:val="24"/>
          <w:szCs w:val="24"/>
          <w:lang w:eastAsia="en-AU"/>
        </w:rPr>
        <w:t>t’s also known as the Feast day of St John</w:t>
      </w:r>
      <w:r>
        <w:rPr>
          <w:rFonts w:eastAsia="Times New Roman" w:cstheme="minorHAnsi"/>
          <w:sz w:val="24"/>
          <w:szCs w:val="24"/>
          <w:lang w:eastAsia="en-AU"/>
        </w:rPr>
        <w:t xml:space="preserve">, the </w:t>
      </w:r>
      <w:r w:rsidR="00281E29">
        <w:rPr>
          <w:rFonts w:eastAsia="Times New Roman" w:cstheme="minorHAnsi"/>
          <w:sz w:val="24"/>
          <w:szCs w:val="24"/>
          <w:lang w:eastAsia="en-AU"/>
        </w:rPr>
        <w:t>beloved disciple of Jesus, who is said to be the youngest of Jesus’ chosen 12 di</w:t>
      </w:r>
      <w:r w:rsidR="003314AC">
        <w:rPr>
          <w:rFonts w:eastAsia="Times New Roman" w:cstheme="minorHAnsi"/>
          <w:sz w:val="24"/>
          <w:szCs w:val="24"/>
          <w:lang w:eastAsia="en-AU"/>
        </w:rPr>
        <w:t>sciples</w:t>
      </w:r>
      <w:r w:rsidR="00EC5D59">
        <w:rPr>
          <w:rFonts w:eastAsia="Times New Roman" w:cstheme="minorHAnsi"/>
          <w:sz w:val="24"/>
          <w:szCs w:val="24"/>
          <w:lang w:eastAsia="en-AU"/>
        </w:rPr>
        <w:t>.</w:t>
      </w:r>
      <w:r>
        <w:rPr>
          <w:rFonts w:eastAsia="Times New Roman" w:cstheme="minorHAnsi"/>
          <w:sz w:val="24"/>
          <w:szCs w:val="24"/>
          <w:lang w:eastAsia="en-AU"/>
        </w:rPr>
        <w:t xml:space="preserve"> </w:t>
      </w:r>
      <w:r w:rsidR="00EC5D59">
        <w:rPr>
          <w:rFonts w:eastAsia="Times New Roman" w:cstheme="minorHAnsi"/>
          <w:sz w:val="24"/>
          <w:szCs w:val="24"/>
          <w:lang w:eastAsia="en-AU"/>
        </w:rPr>
        <w:t xml:space="preserve"> </w:t>
      </w:r>
    </w:p>
    <w:p w14:paraId="40CB7B85" w14:textId="77777777" w:rsidR="00E654E0" w:rsidRDefault="00E654E0" w:rsidP="009F4DCB">
      <w:pPr>
        <w:spacing w:after="0" w:line="240" w:lineRule="auto"/>
        <w:rPr>
          <w:rFonts w:eastAsia="Times New Roman" w:cstheme="minorHAnsi"/>
          <w:sz w:val="24"/>
          <w:szCs w:val="24"/>
          <w:lang w:eastAsia="en-AU"/>
        </w:rPr>
      </w:pPr>
    </w:p>
    <w:p w14:paraId="5631D243" w14:textId="7D33325C" w:rsidR="00823259" w:rsidRDefault="00823259" w:rsidP="009F4DCB">
      <w:pPr>
        <w:spacing w:after="0" w:line="240" w:lineRule="auto"/>
        <w:rPr>
          <w:rFonts w:eastAsia="Times New Roman" w:cstheme="minorHAnsi"/>
          <w:sz w:val="24"/>
          <w:szCs w:val="24"/>
          <w:lang w:eastAsia="en-AU"/>
        </w:rPr>
      </w:pPr>
      <w:r>
        <w:rPr>
          <w:rFonts w:eastAsia="Times New Roman" w:cstheme="minorHAnsi"/>
          <w:sz w:val="24"/>
          <w:szCs w:val="24"/>
          <w:lang w:eastAsia="en-AU"/>
        </w:rPr>
        <w:t>Feast days of saints aren’t always remember</w:t>
      </w:r>
      <w:r w:rsidR="001545B6">
        <w:rPr>
          <w:rFonts w:eastAsia="Times New Roman" w:cstheme="minorHAnsi"/>
          <w:sz w:val="24"/>
          <w:szCs w:val="24"/>
          <w:lang w:eastAsia="en-AU"/>
        </w:rPr>
        <w:t xml:space="preserve">ed </w:t>
      </w:r>
      <w:r>
        <w:rPr>
          <w:rFonts w:eastAsia="Times New Roman" w:cstheme="minorHAnsi"/>
          <w:sz w:val="24"/>
          <w:szCs w:val="24"/>
          <w:lang w:eastAsia="en-AU"/>
        </w:rPr>
        <w:t>in our Lutheran congregations</w:t>
      </w:r>
      <w:r w:rsidR="0077422E">
        <w:rPr>
          <w:rFonts w:eastAsia="Times New Roman" w:cstheme="minorHAnsi"/>
          <w:sz w:val="24"/>
          <w:szCs w:val="24"/>
          <w:lang w:eastAsia="en-AU"/>
        </w:rPr>
        <w:t>. W</w:t>
      </w:r>
      <w:r w:rsidR="00E654E0">
        <w:rPr>
          <w:rFonts w:eastAsia="Times New Roman" w:cstheme="minorHAnsi"/>
          <w:sz w:val="24"/>
          <w:szCs w:val="24"/>
          <w:lang w:eastAsia="en-AU"/>
        </w:rPr>
        <w:t xml:space="preserve">e’re not opposed to </w:t>
      </w:r>
      <w:r w:rsidR="0077422E">
        <w:rPr>
          <w:rFonts w:eastAsia="Times New Roman" w:cstheme="minorHAnsi"/>
          <w:sz w:val="24"/>
          <w:szCs w:val="24"/>
          <w:lang w:eastAsia="en-AU"/>
        </w:rPr>
        <w:t>them</w:t>
      </w:r>
      <w:r w:rsidR="00E654E0">
        <w:rPr>
          <w:rFonts w:eastAsia="Times New Roman" w:cstheme="minorHAnsi"/>
          <w:sz w:val="24"/>
          <w:szCs w:val="24"/>
          <w:lang w:eastAsia="en-AU"/>
        </w:rPr>
        <w:t xml:space="preserve"> and </w:t>
      </w:r>
      <w:r>
        <w:rPr>
          <w:rFonts w:eastAsia="Times New Roman" w:cstheme="minorHAnsi"/>
          <w:sz w:val="24"/>
          <w:szCs w:val="24"/>
          <w:lang w:eastAsia="en-AU"/>
        </w:rPr>
        <w:t xml:space="preserve">the tradition of giving honour to these faithful witnesses </w:t>
      </w:r>
      <w:r w:rsidR="002E674C">
        <w:rPr>
          <w:rFonts w:eastAsia="Times New Roman" w:cstheme="minorHAnsi"/>
          <w:sz w:val="24"/>
          <w:szCs w:val="24"/>
          <w:lang w:eastAsia="en-AU"/>
        </w:rPr>
        <w:t>of Christ is a good practice for us</w:t>
      </w:r>
      <w:r w:rsidR="0077422E">
        <w:rPr>
          <w:rFonts w:eastAsia="Times New Roman" w:cstheme="minorHAnsi"/>
          <w:sz w:val="24"/>
          <w:szCs w:val="24"/>
          <w:lang w:eastAsia="en-AU"/>
        </w:rPr>
        <w:t xml:space="preserve">. It’s not unlike us </w:t>
      </w:r>
      <w:r w:rsidR="002E674C">
        <w:rPr>
          <w:rFonts w:eastAsia="Times New Roman" w:cstheme="minorHAnsi"/>
          <w:sz w:val="24"/>
          <w:szCs w:val="24"/>
          <w:lang w:eastAsia="en-AU"/>
        </w:rPr>
        <w:t>remember</w:t>
      </w:r>
      <w:r w:rsidR="0077422E">
        <w:rPr>
          <w:rFonts w:eastAsia="Times New Roman" w:cstheme="minorHAnsi"/>
          <w:sz w:val="24"/>
          <w:szCs w:val="24"/>
          <w:lang w:eastAsia="en-AU"/>
        </w:rPr>
        <w:t>ing</w:t>
      </w:r>
      <w:r w:rsidR="002E674C">
        <w:rPr>
          <w:rFonts w:eastAsia="Times New Roman" w:cstheme="minorHAnsi"/>
          <w:sz w:val="24"/>
          <w:szCs w:val="24"/>
          <w:lang w:eastAsia="en-AU"/>
        </w:rPr>
        <w:t xml:space="preserve"> our relatives who have died</w:t>
      </w:r>
      <w:r w:rsidR="001545B6">
        <w:rPr>
          <w:rFonts w:eastAsia="Times New Roman" w:cstheme="minorHAnsi"/>
          <w:sz w:val="24"/>
          <w:szCs w:val="24"/>
          <w:lang w:eastAsia="en-AU"/>
        </w:rPr>
        <w:t>,</w:t>
      </w:r>
      <w:r w:rsidR="002E674C">
        <w:rPr>
          <w:rFonts w:eastAsia="Times New Roman" w:cstheme="minorHAnsi"/>
          <w:sz w:val="24"/>
          <w:szCs w:val="24"/>
          <w:lang w:eastAsia="en-AU"/>
        </w:rPr>
        <w:t xml:space="preserve"> and giv</w:t>
      </w:r>
      <w:r w:rsidR="0077422E">
        <w:rPr>
          <w:rFonts w:eastAsia="Times New Roman" w:cstheme="minorHAnsi"/>
          <w:sz w:val="24"/>
          <w:szCs w:val="24"/>
          <w:lang w:eastAsia="en-AU"/>
        </w:rPr>
        <w:t>ing</w:t>
      </w:r>
      <w:r w:rsidR="002E674C">
        <w:rPr>
          <w:rFonts w:eastAsia="Times New Roman" w:cstheme="minorHAnsi"/>
          <w:sz w:val="24"/>
          <w:szCs w:val="24"/>
          <w:lang w:eastAsia="en-AU"/>
        </w:rPr>
        <w:t xml:space="preserve"> thanks to God for </w:t>
      </w:r>
      <w:r w:rsidR="00E654E0">
        <w:rPr>
          <w:rFonts w:eastAsia="Times New Roman" w:cstheme="minorHAnsi"/>
          <w:sz w:val="24"/>
          <w:szCs w:val="24"/>
          <w:lang w:eastAsia="en-AU"/>
        </w:rPr>
        <w:t xml:space="preserve">their witness and love and encouragement to us. </w:t>
      </w:r>
    </w:p>
    <w:p w14:paraId="3243D526" w14:textId="77777777" w:rsidR="001545B6" w:rsidRDefault="001545B6" w:rsidP="009F4DCB">
      <w:pPr>
        <w:spacing w:after="0" w:line="240" w:lineRule="auto"/>
        <w:rPr>
          <w:rFonts w:eastAsia="Times New Roman" w:cstheme="minorHAnsi"/>
          <w:sz w:val="24"/>
          <w:szCs w:val="24"/>
          <w:lang w:eastAsia="en-AU"/>
        </w:rPr>
      </w:pPr>
    </w:p>
    <w:p w14:paraId="0562D12C" w14:textId="546C6E5D" w:rsidR="00823259" w:rsidRDefault="0077422E" w:rsidP="009F4DCB">
      <w:pPr>
        <w:spacing w:after="0" w:line="240" w:lineRule="auto"/>
        <w:rPr>
          <w:rFonts w:eastAsia="Times New Roman" w:cstheme="minorHAnsi"/>
          <w:sz w:val="24"/>
          <w:szCs w:val="24"/>
          <w:lang w:eastAsia="en-AU"/>
        </w:rPr>
      </w:pPr>
      <w:r>
        <w:rPr>
          <w:rFonts w:eastAsia="Times New Roman" w:cstheme="minorHAnsi"/>
          <w:sz w:val="24"/>
          <w:szCs w:val="24"/>
          <w:lang w:eastAsia="en-AU"/>
        </w:rPr>
        <w:t>But i</w:t>
      </w:r>
      <w:r w:rsidR="00823259">
        <w:rPr>
          <w:rFonts w:eastAsia="Times New Roman" w:cstheme="minorHAnsi"/>
          <w:sz w:val="24"/>
          <w:szCs w:val="24"/>
          <w:lang w:eastAsia="en-AU"/>
        </w:rPr>
        <w:t xml:space="preserve">t </w:t>
      </w:r>
      <w:r>
        <w:rPr>
          <w:rFonts w:eastAsia="Times New Roman" w:cstheme="minorHAnsi"/>
          <w:sz w:val="24"/>
          <w:szCs w:val="24"/>
          <w:lang w:eastAsia="en-AU"/>
        </w:rPr>
        <w:t xml:space="preserve">might </w:t>
      </w:r>
      <w:r w:rsidR="00823259">
        <w:rPr>
          <w:rFonts w:eastAsia="Times New Roman" w:cstheme="minorHAnsi"/>
          <w:sz w:val="24"/>
          <w:szCs w:val="24"/>
          <w:lang w:eastAsia="en-AU"/>
        </w:rPr>
        <w:t xml:space="preserve">seem strange to have a feast day for one of the </w:t>
      </w:r>
      <w:r w:rsidR="001545B6">
        <w:rPr>
          <w:rFonts w:eastAsia="Times New Roman" w:cstheme="minorHAnsi"/>
          <w:sz w:val="24"/>
          <w:szCs w:val="24"/>
          <w:lang w:eastAsia="en-AU"/>
        </w:rPr>
        <w:t>Jesus disciples during the season of Christmas</w:t>
      </w:r>
      <w:r w:rsidR="00162301">
        <w:rPr>
          <w:rFonts w:eastAsia="Times New Roman" w:cstheme="minorHAnsi"/>
          <w:sz w:val="24"/>
          <w:szCs w:val="24"/>
          <w:lang w:eastAsia="en-AU"/>
        </w:rPr>
        <w:t>. Actually</w:t>
      </w:r>
      <w:r w:rsidR="002B17A5">
        <w:rPr>
          <w:rFonts w:eastAsia="Times New Roman" w:cstheme="minorHAnsi"/>
          <w:sz w:val="24"/>
          <w:szCs w:val="24"/>
          <w:lang w:eastAsia="en-AU"/>
        </w:rPr>
        <w:t>,</w:t>
      </w:r>
      <w:r w:rsidR="00162301">
        <w:rPr>
          <w:rFonts w:eastAsia="Times New Roman" w:cstheme="minorHAnsi"/>
          <w:sz w:val="24"/>
          <w:szCs w:val="24"/>
          <w:lang w:eastAsia="en-AU"/>
        </w:rPr>
        <w:t xml:space="preserve"> there are several feast days, immediately following Christmas Day; and they are </w:t>
      </w:r>
      <w:r w:rsidR="00E83AA6">
        <w:rPr>
          <w:rFonts w:eastAsia="Times New Roman" w:cstheme="minorHAnsi"/>
          <w:sz w:val="24"/>
          <w:szCs w:val="24"/>
          <w:lang w:eastAsia="en-AU"/>
        </w:rPr>
        <w:t xml:space="preserve">there </w:t>
      </w:r>
      <w:r w:rsidR="00162301">
        <w:rPr>
          <w:rFonts w:eastAsia="Times New Roman" w:cstheme="minorHAnsi"/>
          <w:sz w:val="24"/>
          <w:szCs w:val="24"/>
          <w:lang w:eastAsia="en-AU"/>
        </w:rPr>
        <w:t xml:space="preserve">for a reason. </w:t>
      </w:r>
    </w:p>
    <w:p w14:paraId="4F53B0E8" w14:textId="109341B2" w:rsidR="00162301" w:rsidRPr="00F071F9" w:rsidRDefault="00162301" w:rsidP="00E83AA6">
      <w:pPr>
        <w:pStyle w:val="ListParagraph"/>
        <w:numPr>
          <w:ilvl w:val="0"/>
          <w:numId w:val="4"/>
        </w:numPr>
        <w:spacing w:after="0" w:line="240" w:lineRule="auto"/>
        <w:rPr>
          <w:rFonts w:cstheme="minorHAnsi"/>
        </w:rPr>
      </w:pPr>
      <w:r w:rsidRPr="00CF1D41">
        <w:rPr>
          <w:rFonts w:eastAsia="Times New Roman" w:cstheme="minorHAnsi"/>
          <w:b/>
          <w:sz w:val="24"/>
          <w:szCs w:val="24"/>
          <w:lang w:eastAsia="en-AU"/>
        </w:rPr>
        <w:t>Dec 26</w:t>
      </w:r>
      <w:r w:rsidRPr="00CF1D41">
        <w:rPr>
          <w:rFonts w:eastAsia="Times New Roman" w:cstheme="minorHAnsi"/>
          <w:b/>
          <w:sz w:val="24"/>
          <w:szCs w:val="24"/>
          <w:vertAlign w:val="superscript"/>
          <w:lang w:eastAsia="en-AU"/>
        </w:rPr>
        <w:t>th</w:t>
      </w:r>
      <w:r w:rsidRPr="00E83AA6">
        <w:rPr>
          <w:rFonts w:eastAsia="Times New Roman" w:cstheme="minorHAnsi"/>
          <w:sz w:val="24"/>
          <w:szCs w:val="24"/>
          <w:lang w:eastAsia="en-AU"/>
        </w:rPr>
        <w:t xml:space="preserve"> honours </w:t>
      </w:r>
      <w:r w:rsidRPr="00CF1D41">
        <w:rPr>
          <w:rFonts w:eastAsia="Times New Roman" w:cstheme="minorHAnsi"/>
          <w:b/>
          <w:sz w:val="24"/>
          <w:szCs w:val="24"/>
          <w:lang w:eastAsia="en-AU"/>
        </w:rPr>
        <w:t>St Stephen</w:t>
      </w:r>
      <w:r w:rsidRPr="00E83AA6">
        <w:rPr>
          <w:rFonts w:eastAsia="Times New Roman" w:cstheme="minorHAnsi"/>
          <w:sz w:val="24"/>
          <w:szCs w:val="24"/>
          <w:lang w:eastAsia="en-AU"/>
        </w:rPr>
        <w:t xml:space="preserve">, who was the very first Christian to died because of his faith </w:t>
      </w:r>
      <w:r w:rsidR="002B17A5" w:rsidRPr="00E83AA6">
        <w:rPr>
          <w:rFonts w:eastAsia="Times New Roman" w:cstheme="minorHAnsi"/>
          <w:sz w:val="24"/>
          <w:szCs w:val="24"/>
          <w:lang w:eastAsia="en-AU"/>
        </w:rPr>
        <w:t xml:space="preserve">in Jesus </w:t>
      </w:r>
      <w:r w:rsidR="001202D3">
        <w:rPr>
          <w:rFonts w:eastAsia="Times New Roman" w:cstheme="minorHAnsi"/>
          <w:sz w:val="24"/>
          <w:szCs w:val="24"/>
          <w:lang w:eastAsia="en-AU"/>
        </w:rPr>
        <w:t xml:space="preserve">(you can read about this </w:t>
      </w:r>
      <w:r w:rsidR="00350D7D">
        <w:rPr>
          <w:rFonts w:eastAsia="Times New Roman" w:cstheme="minorHAnsi"/>
          <w:sz w:val="24"/>
          <w:szCs w:val="24"/>
          <w:lang w:eastAsia="en-AU"/>
        </w:rPr>
        <w:t xml:space="preserve">in </w:t>
      </w:r>
      <w:r w:rsidR="00F416DB">
        <w:rPr>
          <w:rFonts w:eastAsia="Times New Roman" w:cstheme="minorHAnsi"/>
          <w:sz w:val="24"/>
          <w:szCs w:val="24"/>
          <w:lang w:eastAsia="en-AU"/>
        </w:rPr>
        <w:t xml:space="preserve">the book of the Acts 7:51-60). </w:t>
      </w:r>
    </w:p>
    <w:p w14:paraId="425D8328" w14:textId="03250A40" w:rsidR="00F071F9" w:rsidRPr="00223B05" w:rsidRDefault="00F071F9" w:rsidP="00E83AA6">
      <w:pPr>
        <w:pStyle w:val="ListParagraph"/>
        <w:numPr>
          <w:ilvl w:val="0"/>
          <w:numId w:val="4"/>
        </w:numPr>
        <w:spacing w:after="0" w:line="240" w:lineRule="auto"/>
        <w:rPr>
          <w:rFonts w:cstheme="minorHAnsi"/>
        </w:rPr>
      </w:pPr>
      <w:r w:rsidRPr="00CF1D41">
        <w:rPr>
          <w:rFonts w:eastAsia="Times New Roman" w:cstheme="minorHAnsi"/>
          <w:b/>
          <w:sz w:val="24"/>
          <w:szCs w:val="24"/>
          <w:lang w:eastAsia="en-AU"/>
        </w:rPr>
        <w:t>Dec 27</w:t>
      </w:r>
      <w:r w:rsidRPr="00CF1D41">
        <w:rPr>
          <w:rFonts w:eastAsia="Times New Roman" w:cstheme="minorHAnsi"/>
          <w:b/>
          <w:sz w:val="24"/>
          <w:szCs w:val="24"/>
          <w:vertAlign w:val="superscript"/>
          <w:lang w:eastAsia="en-AU"/>
        </w:rPr>
        <w:t>th</w:t>
      </w:r>
      <w:r>
        <w:rPr>
          <w:rFonts w:eastAsia="Times New Roman" w:cstheme="minorHAnsi"/>
          <w:sz w:val="24"/>
          <w:szCs w:val="24"/>
          <w:lang w:eastAsia="en-AU"/>
        </w:rPr>
        <w:t xml:space="preserve"> rememb</w:t>
      </w:r>
      <w:r w:rsidR="007F68BC">
        <w:rPr>
          <w:rFonts w:eastAsia="Times New Roman" w:cstheme="minorHAnsi"/>
          <w:sz w:val="24"/>
          <w:szCs w:val="24"/>
          <w:lang w:eastAsia="en-AU"/>
        </w:rPr>
        <w:t>e</w:t>
      </w:r>
      <w:r>
        <w:rPr>
          <w:rFonts w:eastAsia="Times New Roman" w:cstheme="minorHAnsi"/>
          <w:sz w:val="24"/>
          <w:szCs w:val="24"/>
          <w:lang w:eastAsia="en-AU"/>
        </w:rPr>
        <w:t>r</w:t>
      </w:r>
      <w:r w:rsidR="007F68BC">
        <w:rPr>
          <w:rFonts w:eastAsia="Times New Roman" w:cstheme="minorHAnsi"/>
          <w:sz w:val="24"/>
          <w:szCs w:val="24"/>
          <w:lang w:eastAsia="en-AU"/>
        </w:rPr>
        <w:t>s</w:t>
      </w:r>
      <w:r>
        <w:rPr>
          <w:rFonts w:eastAsia="Times New Roman" w:cstheme="minorHAnsi"/>
          <w:sz w:val="24"/>
          <w:szCs w:val="24"/>
          <w:lang w:eastAsia="en-AU"/>
        </w:rPr>
        <w:t xml:space="preserve"> </w:t>
      </w:r>
      <w:r w:rsidRPr="00CF1D41">
        <w:rPr>
          <w:rFonts w:eastAsia="Times New Roman" w:cstheme="minorHAnsi"/>
          <w:b/>
          <w:sz w:val="24"/>
          <w:szCs w:val="24"/>
          <w:lang w:eastAsia="en-AU"/>
        </w:rPr>
        <w:t>St John</w:t>
      </w:r>
      <w:r>
        <w:rPr>
          <w:rFonts w:eastAsia="Times New Roman" w:cstheme="minorHAnsi"/>
          <w:sz w:val="24"/>
          <w:szCs w:val="24"/>
          <w:lang w:eastAsia="en-AU"/>
        </w:rPr>
        <w:t xml:space="preserve">, </w:t>
      </w:r>
      <w:r w:rsidR="007F68BC">
        <w:rPr>
          <w:rFonts w:eastAsia="Times New Roman" w:cstheme="minorHAnsi"/>
          <w:sz w:val="24"/>
          <w:szCs w:val="24"/>
          <w:lang w:eastAsia="en-AU"/>
        </w:rPr>
        <w:t>also a faithful witness to Jesus</w:t>
      </w:r>
      <w:r w:rsidR="0077422E">
        <w:rPr>
          <w:rFonts w:eastAsia="Times New Roman" w:cstheme="minorHAnsi"/>
          <w:sz w:val="24"/>
          <w:szCs w:val="24"/>
          <w:lang w:eastAsia="en-AU"/>
        </w:rPr>
        <w:t>.</w:t>
      </w:r>
    </w:p>
    <w:p w14:paraId="7599B08F" w14:textId="45302AD0" w:rsidR="00223B05" w:rsidRPr="001F5515" w:rsidRDefault="0077422E" w:rsidP="00E83AA6">
      <w:pPr>
        <w:pStyle w:val="ListParagraph"/>
        <w:numPr>
          <w:ilvl w:val="0"/>
          <w:numId w:val="4"/>
        </w:numPr>
        <w:spacing w:after="0" w:line="240" w:lineRule="auto"/>
        <w:rPr>
          <w:rFonts w:cstheme="minorHAnsi"/>
        </w:rPr>
      </w:pPr>
      <w:r w:rsidRPr="0077422E">
        <w:rPr>
          <w:rFonts w:eastAsia="Times New Roman" w:cstheme="minorHAnsi"/>
          <w:sz w:val="24"/>
          <w:szCs w:val="24"/>
          <w:lang w:eastAsia="en-AU"/>
        </w:rPr>
        <w:t>And</w:t>
      </w:r>
      <w:r>
        <w:rPr>
          <w:rFonts w:eastAsia="Times New Roman" w:cstheme="minorHAnsi"/>
          <w:b/>
          <w:sz w:val="24"/>
          <w:szCs w:val="24"/>
          <w:lang w:eastAsia="en-AU"/>
        </w:rPr>
        <w:t xml:space="preserve"> </w:t>
      </w:r>
      <w:r w:rsidR="00223B05" w:rsidRPr="00CF1D41">
        <w:rPr>
          <w:rFonts w:eastAsia="Times New Roman" w:cstheme="minorHAnsi"/>
          <w:b/>
          <w:sz w:val="24"/>
          <w:szCs w:val="24"/>
          <w:lang w:eastAsia="en-AU"/>
        </w:rPr>
        <w:t>Dec 28</w:t>
      </w:r>
      <w:r w:rsidR="00223B05" w:rsidRPr="00CF1D41">
        <w:rPr>
          <w:rFonts w:eastAsia="Times New Roman" w:cstheme="minorHAnsi"/>
          <w:b/>
          <w:sz w:val="24"/>
          <w:szCs w:val="24"/>
          <w:vertAlign w:val="superscript"/>
          <w:lang w:eastAsia="en-AU"/>
        </w:rPr>
        <w:t>th</w:t>
      </w:r>
      <w:r w:rsidR="00223B05">
        <w:rPr>
          <w:rFonts w:eastAsia="Times New Roman" w:cstheme="minorHAnsi"/>
          <w:sz w:val="24"/>
          <w:szCs w:val="24"/>
          <w:lang w:eastAsia="en-AU"/>
        </w:rPr>
        <w:t xml:space="preserve"> is the Feast Day of </w:t>
      </w:r>
      <w:r w:rsidR="00223B05" w:rsidRPr="00CF1D41">
        <w:rPr>
          <w:rFonts w:eastAsia="Times New Roman" w:cstheme="minorHAnsi"/>
          <w:b/>
          <w:sz w:val="24"/>
          <w:szCs w:val="24"/>
          <w:lang w:eastAsia="en-AU"/>
        </w:rPr>
        <w:t>the Holy Innocen</w:t>
      </w:r>
      <w:r w:rsidR="00CF1D41">
        <w:rPr>
          <w:rFonts w:eastAsia="Times New Roman" w:cstheme="minorHAnsi"/>
          <w:b/>
          <w:sz w:val="24"/>
          <w:szCs w:val="24"/>
          <w:lang w:eastAsia="en-AU"/>
        </w:rPr>
        <w:t>ce</w:t>
      </w:r>
      <w:r w:rsidR="00223B05">
        <w:rPr>
          <w:rFonts w:eastAsia="Times New Roman" w:cstheme="minorHAnsi"/>
          <w:sz w:val="24"/>
          <w:szCs w:val="24"/>
          <w:lang w:eastAsia="en-AU"/>
        </w:rPr>
        <w:t xml:space="preserve">, which remembers the tragic </w:t>
      </w:r>
      <w:r w:rsidR="006016FA">
        <w:rPr>
          <w:rFonts w:eastAsia="Times New Roman" w:cstheme="minorHAnsi"/>
          <w:sz w:val="24"/>
          <w:szCs w:val="24"/>
          <w:lang w:eastAsia="en-AU"/>
        </w:rPr>
        <w:t xml:space="preserve">homicide of the infant boys born in Bethlehem </w:t>
      </w:r>
      <w:r w:rsidR="00A0228F">
        <w:rPr>
          <w:rFonts w:eastAsia="Times New Roman" w:cstheme="minorHAnsi"/>
          <w:sz w:val="24"/>
          <w:szCs w:val="24"/>
          <w:lang w:eastAsia="en-AU"/>
        </w:rPr>
        <w:t xml:space="preserve">during the reign of </w:t>
      </w:r>
      <w:r w:rsidR="006016FA">
        <w:rPr>
          <w:rFonts w:eastAsia="Times New Roman" w:cstheme="minorHAnsi"/>
          <w:sz w:val="24"/>
          <w:szCs w:val="24"/>
          <w:lang w:eastAsia="en-AU"/>
        </w:rPr>
        <w:t xml:space="preserve">King Herod, </w:t>
      </w:r>
      <w:r w:rsidR="00A0228F">
        <w:rPr>
          <w:rFonts w:eastAsia="Times New Roman" w:cstheme="minorHAnsi"/>
          <w:sz w:val="24"/>
          <w:szCs w:val="24"/>
          <w:lang w:eastAsia="en-AU"/>
        </w:rPr>
        <w:t xml:space="preserve">who ordered this </w:t>
      </w:r>
      <w:r w:rsidR="000761A4">
        <w:rPr>
          <w:rFonts w:eastAsia="Times New Roman" w:cstheme="minorHAnsi"/>
          <w:sz w:val="24"/>
          <w:szCs w:val="24"/>
          <w:lang w:eastAsia="en-AU"/>
        </w:rPr>
        <w:t>slaughter</w:t>
      </w:r>
      <w:r w:rsidR="00A0228F">
        <w:rPr>
          <w:rFonts w:eastAsia="Times New Roman" w:cstheme="minorHAnsi"/>
          <w:sz w:val="24"/>
          <w:szCs w:val="24"/>
          <w:lang w:eastAsia="en-AU"/>
        </w:rPr>
        <w:t xml:space="preserve"> </w:t>
      </w:r>
      <w:r w:rsidR="000761A4">
        <w:rPr>
          <w:rFonts w:eastAsia="Times New Roman" w:cstheme="minorHAnsi"/>
          <w:sz w:val="24"/>
          <w:szCs w:val="24"/>
          <w:lang w:eastAsia="en-AU"/>
        </w:rPr>
        <w:t xml:space="preserve">to prevent any </w:t>
      </w:r>
      <w:r w:rsidR="00967225">
        <w:rPr>
          <w:rFonts w:eastAsia="Times New Roman" w:cstheme="minorHAnsi"/>
          <w:sz w:val="24"/>
          <w:szCs w:val="24"/>
          <w:lang w:eastAsia="en-AU"/>
        </w:rPr>
        <w:t>newborn</w:t>
      </w:r>
      <w:r w:rsidR="000761A4">
        <w:rPr>
          <w:rFonts w:eastAsia="Times New Roman" w:cstheme="minorHAnsi"/>
          <w:sz w:val="24"/>
          <w:szCs w:val="24"/>
          <w:lang w:eastAsia="en-AU"/>
        </w:rPr>
        <w:t xml:space="preserve"> king from usurping his throne. </w:t>
      </w:r>
      <w:r w:rsidR="001F5515">
        <w:rPr>
          <w:rFonts w:eastAsia="Times New Roman" w:cstheme="minorHAnsi"/>
          <w:sz w:val="24"/>
          <w:szCs w:val="24"/>
          <w:lang w:eastAsia="en-AU"/>
        </w:rPr>
        <w:t>(</w:t>
      </w:r>
      <w:r w:rsidR="00304CAF">
        <w:rPr>
          <w:rFonts w:eastAsia="Times New Roman" w:cstheme="minorHAnsi"/>
          <w:sz w:val="24"/>
          <w:szCs w:val="24"/>
          <w:lang w:eastAsia="en-AU"/>
        </w:rPr>
        <w:t xml:space="preserve">see </w:t>
      </w:r>
      <w:r w:rsidR="001F5515">
        <w:rPr>
          <w:rFonts w:eastAsia="Times New Roman" w:cstheme="minorHAnsi"/>
          <w:sz w:val="24"/>
          <w:szCs w:val="24"/>
          <w:lang w:eastAsia="en-AU"/>
        </w:rPr>
        <w:t>Matthew’s 2:13-18)</w:t>
      </w:r>
    </w:p>
    <w:p w14:paraId="4849ABC0" w14:textId="03423F40" w:rsidR="001F5515" w:rsidRPr="00E311FA" w:rsidRDefault="001F5515" w:rsidP="001F5515">
      <w:pPr>
        <w:spacing w:after="0" w:line="240" w:lineRule="auto"/>
        <w:rPr>
          <w:rFonts w:cstheme="minorHAnsi"/>
          <w:sz w:val="24"/>
          <w:szCs w:val="24"/>
        </w:rPr>
      </w:pPr>
    </w:p>
    <w:p w14:paraId="38E2A0BE" w14:textId="2F512D13" w:rsidR="000B4312" w:rsidRDefault="001F5515" w:rsidP="001F5515">
      <w:pPr>
        <w:spacing w:after="0" w:line="240" w:lineRule="auto"/>
        <w:rPr>
          <w:rFonts w:cstheme="minorHAnsi"/>
          <w:sz w:val="24"/>
          <w:szCs w:val="24"/>
        </w:rPr>
      </w:pPr>
      <w:r w:rsidRPr="00E311FA">
        <w:rPr>
          <w:rFonts w:cstheme="minorHAnsi"/>
          <w:sz w:val="24"/>
          <w:szCs w:val="24"/>
        </w:rPr>
        <w:t xml:space="preserve">These feast days immediately after Christmas remind us that </w:t>
      </w:r>
      <w:r w:rsidR="00E311FA">
        <w:rPr>
          <w:rFonts w:cstheme="minorHAnsi"/>
          <w:sz w:val="24"/>
          <w:szCs w:val="24"/>
        </w:rPr>
        <w:t xml:space="preserve">Christmas is not just </w:t>
      </w:r>
      <w:r w:rsidR="0077422E">
        <w:rPr>
          <w:rFonts w:cstheme="minorHAnsi"/>
          <w:sz w:val="24"/>
          <w:szCs w:val="24"/>
        </w:rPr>
        <w:t xml:space="preserve">about </w:t>
      </w:r>
      <w:r w:rsidR="00E311FA">
        <w:rPr>
          <w:rFonts w:cstheme="minorHAnsi"/>
          <w:sz w:val="24"/>
          <w:szCs w:val="24"/>
        </w:rPr>
        <w:t>stars and tinsel and feel</w:t>
      </w:r>
      <w:r w:rsidR="0077422E">
        <w:rPr>
          <w:rFonts w:cstheme="minorHAnsi"/>
          <w:sz w:val="24"/>
          <w:szCs w:val="24"/>
        </w:rPr>
        <w:t>ing</w:t>
      </w:r>
      <w:r w:rsidR="005A4386">
        <w:rPr>
          <w:rFonts w:cstheme="minorHAnsi"/>
          <w:sz w:val="24"/>
          <w:szCs w:val="24"/>
        </w:rPr>
        <w:t>-</w:t>
      </w:r>
      <w:r w:rsidR="00E311FA">
        <w:rPr>
          <w:rFonts w:cstheme="minorHAnsi"/>
          <w:sz w:val="24"/>
          <w:szCs w:val="24"/>
        </w:rPr>
        <w:t xml:space="preserve">good </w:t>
      </w:r>
      <w:r w:rsidR="0077422E">
        <w:rPr>
          <w:rFonts w:cstheme="minorHAnsi"/>
          <w:sz w:val="24"/>
          <w:szCs w:val="24"/>
        </w:rPr>
        <w:t xml:space="preserve">at least once a year, Christmas </w:t>
      </w:r>
      <w:r w:rsidR="00E311FA">
        <w:rPr>
          <w:rFonts w:cstheme="minorHAnsi"/>
          <w:sz w:val="24"/>
          <w:szCs w:val="24"/>
        </w:rPr>
        <w:t xml:space="preserve">is </w:t>
      </w:r>
      <w:r w:rsidR="0077422E">
        <w:rPr>
          <w:rFonts w:cstheme="minorHAnsi"/>
          <w:sz w:val="24"/>
          <w:szCs w:val="24"/>
        </w:rPr>
        <w:t xml:space="preserve">the </w:t>
      </w:r>
      <w:r w:rsidR="00E311FA">
        <w:rPr>
          <w:rFonts w:cstheme="minorHAnsi"/>
          <w:sz w:val="24"/>
          <w:szCs w:val="24"/>
        </w:rPr>
        <w:t xml:space="preserve">story </w:t>
      </w:r>
      <w:r w:rsidR="00537141">
        <w:rPr>
          <w:rFonts w:cstheme="minorHAnsi"/>
          <w:sz w:val="24"/>
          <w:szCs w:val="24"/>
        </w:rPr>
        <w:t xml:space="preserve">of </w:t>
      </w:r>
      <w:r w:rsidR="00E311FA">
        <w:rPr>
          <w:rFonts w:cstheme="minorHAnsi"/>
          <w:sz w:val="24"/>
          <w:szCs w:val="24"/>
        </w:rPr>
        <w:t>human</w:t>
      </w:r>
      <w:r w:rsidR="00CF1D41">
        <w:rPr>
          <w:rFonts w:cstheme="minorHAnsi"/>
          <w:sz w:val="24"/>
          <w:szCs w:val="24"/>
        </w:rPr>
        <w:t xml:space="preserve"> rebellion and our</w:t>
      </w:r>
      <w:r w:rsidR="00E311FA">
        <w:rPr>
          <w:rFonts w:cstheme="minorHAnsi"/>
          <w:sz w:val="24"/>
          <w:szCs w:val="24"/>
        </w:rPr>
        <w:t xml:space="preserve"> need for a Saviour</w:t>
      </w:r>
      <w:r w:rsidR="00537141">
        <w:rPr>
          <w:rFonts w:cstheme="minorHAnsi"/>
          <w:sz w:val="24"/>
          <w:szCs w:val="24"/>
        </w:rPr>
        <w:t xml:space="preserve">. </w:t>
      </w:r>
      <w:r w:rsidR="00094CE2">
        <w:rPr>
          <w:rFonts w:cstheme="minorHAnsi"/>
          <w:sz w:val="24"/>
          <w:szCs w:val="24"/>
        </w:rPr>
        <w:t xml:space="preserve">Jesus </w:t>
      </w:r>
      <w:r w:rsidR="0077422E">
        <w:rPr>
          <w:rFonts w:cstheme="minorHAnsi"/>
          <w:sz w:val="24"/>
          <w:szCs w:val="24"/>
        </w:rPr>
        <w:t xml:space="preserve">was born into this world in order </w:t>
      </w:r>
      <w:r w:rsidR="00094CE2">
        <w:rPr>
          <w:rFonts w:cstheme="minorHAnsi"/>
          <w:sz w:val="24"/>
          <w:szCs w:val="24"/>
        </w:rPr>
        <w:t xml:space="preserve">to </w:t>
      </w:r>
      <w:r w:rsidR="0077422E">
        <w:rPr>
          <w:rFonts w:cstheme="minorHAnsi"/>
          <w:sz w:val="24"/>
          <w:szCs w:val="24"/>
        </w:rPr>
        <w:t>r</w:t>
      </w:r>
      <w:r w:rsidR="00094CE2">
        <w:rPr>
          <w:rFonts w:cstheme="minorHAnsi"/>
          <w:sz w:val="24"/>
          <w:szCs w:val="24"/>
        </w:rPr>
        <w:t xml:space="preserve">edeem a </w:t>
      </w:r>
      <w:r w:rsidR="00CF1D41">
        <w:rPr>
          <w:rFonts w:cstheme="minorHAnsi"/>
          <w:sz w:val="24"/>
          <w:szCs w:val="24"/>
        </w:rPr>
        <w:t>defiant</w:t>
      </w:r>
      <w:r w:rsidR="00537141">
        <w:rPr>
          <w:rFonts w:cstheme="minorHAnsi"/>
          <w:sz w:val="24"/>
          <w:szCs w:val="24"/>
        </w:rPr>
        <w:t xml:space="preserve"> </w:t>
      </w:r>
      <w:r w:rsidR="00094CE2">
        <w:rPr>
          <w:rFonts w:cstheme="minorHAnsi"/>
          <w:sz w:val="24"/>
          <w:szCs w:val="24"/>
        </w:rPr>
        <w:t xml:space="preserve">and </w:t>
      </w:r>
      <w:r w:rsidR="00537141">
        <w:rPr>
          <w:rFonts w:cstheme="minorHAnsi"/>
          <w:sz w:val="24"/>
          <w:szCs w:val="24"/>
        </w:rPr>
        <w:t xml:space="preserve">broken </w:t>
      </w:r>
      <w:r w:rsidR="008541F7">
        <w:rPr>
          <w:rFonts w:cstheme="minorHAnsi"/>
          <w:sz w:val="24"/>
          <w:szCs w:val="24"/>
        </w:rPr>
        <w:t>people</w:t>
      </w:r>
      <w:r w:rsidR="00537141">
        <w:rPr>
          <w:rFonts w:cstheme="minorHAnsi"/>
          <w:sz w:val="24"/>
          <w:szCs w:val="24"/>
        </w:rPr>
        <w:t xml:space="preserve"> lost in darkness</w:t>
      </w:r>
      <w:r w:rsidR="00CF1D41">
        <w:rPr>
          <w:rFonts w:cstheme="minorHAnsi"/>
          <w:sz w:val="24"/>
          <w:szCs w:val="24"/>
        </w:rPr>
        <w:t>,</w:t>
      </w:r>
      <w:r w:rsidR="008541F7">
        <w:rPr>
          <w:rFonts w:cstheme="minorHAnsi"/>
          <w:sz w:val="24"/>
          <w:szCs w:val="24"/>
        </w:rPr>
        <w:t xml:space="preserve"> and </w:t>
      </w:r>
      <w:r w:rsidR="00CF1D41">
        <w:rPr>
          <w:rFonts w:cstheme="minorHAnsi"/>
          <w:sz w:val="24"/>
          <w:szCs w:val="24"/>
        </w:rPr>
        <w:t xml:space="preserve">to </w:t>
      </w:r>
      <w:r w:rsidR="00537141">
        <w:rPr>
          <w:rFonts w:cstheme="minorHAnsi"/>
          <w:sz w:val="24"/>
          <w:szCs w:val="24"/>
        </w:rPr>
        <w:t xml:space="preserve">lead </w:t>
      </w:r>
      <w:r w:rsidR="008541F7">
        <w:rPr>
          <w:rFonts w:cstheme="minorHAnsi"/>
          <w:sz w:val="24"/>
          <w:szCs w:val="24"/>
        </w:rPr>
        <w:t>us back to God.</w:t>
      </w:r>
      <w:r w:rsidR="00967225">
        <w:rPr>
          <w:rFonts w:cstheme="minorHAnsi"/>
          <w:sz w:val="24"/>
          <w:szCs w:val="24"/>
        </w:rPr>
        <w:t xml:space="preserve"> </w:t>
      </w:r>
    </w:p>
    <w:p w14:paraId="72501DC7" w14:textId="77777777" w:rsidR="000B4312" w:rsidRDefault="000B4312" w:rsidP="001F5515">
      <w:pPr>
        <w:spacing w:after="0" w:line="240" w:lineRule="auto"/>
        <w:rPr>
          <w:rFonts w:cstheme="minorHAnsi"/>
          <w:sz w:val="24"/>
          <w:szCs w:val="24"/>
        </w:rPr>
      </w:pPr>
    </w:p>
    <w:p w14:paraId="63D38266" w14:textId="7752D52A" w:rsidR="008541F7" w:rsidRDefault="00967225" w:rsidP="001F5515">
      <w:pPr>
        <w:spacing w:after="0" w:line="240" w:lineRule="auto"/>
        <w:rPr>
          <w:rFonts w:cstheme="minorHAnsi"/>
          <w:sz w:val="24"/>
          <w:szCs w:val="24"/>
        </w:rPr>
      </w:pPr>
      <w:r>
        <w:rPr>
          <w:rFonts w:cstheme="minorHAnsi"/>
          <w:sz w:val="24"/>
          <w:szCs w:val="24"/>
        </w:rPr>
        <w:t>The F</w:t>
      </w:r>
      <w:r w:rsidR="008541F7">
        <w:rPr>
          <w:rFonts w:cstheme="minorHAnsi"/>
          <w:sz w:val="24"/>
          <w:szCs w:val="24"/>
        </w:rPr>
        <w:t>east day</w:t>
      </w:r>
      <w:r>
        <w:rPr>
          <w:rFonts w:cstheme="minorHAnsi"/>
          <w:sz w:val="24"/>
          <w:szCs w:val="24"/>
        </w:rPr>
        <w:t>s</w:t>
      </w:r>
      <w:r w:rsidR="00CE54B7">
        <w:rPr>
          <w:rFonts w:cstheme="minorHAnsi"/>
          <w:sz w:val="24"/>
          <w:szCs w:val="24"/>
        </w:rPr>
        <w:t xml:space="preserve"> which </w:t>
      </w:r>
      <w:r w:rsidR="004D18A4">
        <w:rPr>
          <w:rFonts w:cstheme="minorHAnsi"/>
          <w:sz w:val="24"/>
          <w:szCs w:val="24"/>
        </w:rPr>
        <w:t>honour</w:t>
      </w:r>
      <w:r>
        <w:rPr>
          <w:rFonts w:cstheme="minorHAnsi"/>
          <w:sz w:val="24"/>
          <w:szCs w:val="24"/>
        </w:rPr>
        <w:t>ing</w:t>
      </w:r>
      <w:r w:rsidR="004D18A4">
        <w:rPr>
          <w:rFonts w:cstheme="minorHAnsi"/>
          <w:sz w:val="24"/>
          <w:szCs w:val="24"/>
        </w:rPr>
        <w:t xml:space="preserve"> </w:t>
      </w:r>
      <w:r w:rsidR="008541F7">
        <w:rPr>
          <w:rFonts w:cstheme="minorHAnsi"/>
          <w:sz w:val="24"/>
          <w:szCs w:val="24"/>
        </w:rPr>
        <w:t>Stephen the first martyr</w:t>
      </w:r>
      <w:r>
        <w:rPr>
          <w:rFonts w:cstheme="minorHAnsi"/>
          <w:sz w:val="24"/>
          <w:szCs w:val="24"/>
        </w:rPr>
        <w:t xml:space="preserve">, </w:t>
      </w:r>
      <w:r w:rsidR="008541F7">
        <w:rPr>
          <w:rFonts w:cstheme="minorHAnsi"/>
          <w:sz w:val="24"/>
          <w:szCs w:val="24"/>
        </w:rPr>
        <w:t>and the Holy Innocence</w:t>
      </w:r>
      <w:r w:rsidR="004D18A4">
        <w:rPr>
          <w:rFonts w:cstheme="minorHAnsi"/>
          <w:sz w:val="24"/>
          <w:szCs w:val="24"/>
        </w:rPr>
        <w:t xml:space="preserve"> makes some sobering sense </w:t>
      </w:r>
      <w:r w:rsidR="00B0725D">
        <w:rPr>
          <w:rFonts w:cstheme="minorHAnsi"/>
          <w:sz w:val="24"/>
          <w:szCs w:val="24"/>
        </w:rPr>
        <w:t xml:space="preserve">as a reality check </w:t>
      </w:r>
      <w:r w:rsidR="004D18A4">
        <w:rPr>
          <w:rFonts w:cstheme="minorHAnsi"/>
          <w:sz w:val="24"/>
          <w:szCs w:val="24"/>
        </w:rPr>
        <w:t>in th</w:t>
      </w:r>
      <w:r w:rsidR="00B0725D">
        <w:rPr>
          <w:rFonts w:cstheme="minorHAnsi"/>
          <w:sz w:val="24"/>
          <w:szCs w:val="24"/>
        </w:rPr>
        <w:t>e</w:t>
      </w:r>
      <w:r w:rsidR="004D18A4">
        <w:rPr>
          <w:rFonts w:cstheme="minorHAnsi"/>
          <w:sz w:val="24"/>
          <w:szCs w:val="24"/>
        </w:rPr>
        <w:t xml:space="preserve"> </w:t>
      </w:r>
      <w:r w:rsidR="00B0725D">
        <w:rPr>
          <w:rFonts w:cstheme="minorHAnsi"/>
          <w:sz w:val="24"/>
          <w:szCs w:val="24"/>
        </w:rPr>
        <w:t xml:space="preserve">season of </w:t>
      </w:r>
      <w:r w:rsidR="004D18A4">
        <w:rPr>
          <w:rFonts w:cstheme="minorHAnsi"/>
          <w:sz w:val="24"/>
          <w:szCs w:val="24"/>
        </w:rPr>
        <w:t xml:space="preserve">Christmas. But why </w:t>
      </w:r>
      <w:r w:rsidR="00B0725D">
        <w:rPr>
          <w:rFonts w:cstheme="minorHAnsi"/>
          <w:sz w:val="24"/>
          <w:szCs w:val="24"/>
        </w:rPr>
        <w:t xml:space="preserve">remember </w:t>
      </w:r>
      <w:r w:rsidR="004D18A4">
        <w:rPr>
          <w:rFonts w:cstheme="minorHAnsi"/>
          <w:sz w:val="24"/>
          <w:szCs w:val="24"/>
        </w:rPr>
        <w:t xml:space="preserve">St John? He doesn’t even tell us the </w:t>
      </w:r>
      <w:r w:rsidR="004D18A4">
        <w:rPr>
          <w:rFonts w:cstheme="minorHAnsi"/>
          <w:sz w:val="24"/>
          <w:szCs w:val="24"/>
        </w:rPr>
        <w:lastRenderedPageBreak/>
        <w:t xml:space="preserve">Christmas story </w:t>
      </w:r>
      <w:r w:rsidR="000B4312">
        <w:rPr>
          <w:rFonts w:cstheme="minorHAnsi"/>
          <w:sz w:val="24"/>
          <w:szCs w:val="24"/>
        </w:rPr>
        <w:t xml:space="preserve">as </w:t>
      </w:r>
      <w:r w:rsidR="0032744C">
        <w:rPr>
          <w:rFonts w:cstheme="minorHAnsi"/>
          <w:sz w:val="24"/>
          <w:szCs w:val="24"/>
        </w:rPr>
        <w:t xml:space="preserve">we have it </w:t>
      </w:r>
      <w:r w:rsidR="00B0725D">
        <w:rPr>
          <w:rFonts w:cstheme="minorHAnsi"/>
          <w:sz w:val="24"/>
          <w:szCs w:val="24"/>
        </w:rPr>
        <w:t xml:space="preserve">clearly </w:t>
      </w:r>
      <w:r w:rsidR="0032744C">
        <w:rPr>
          <w:rFonts w:cstheme="minorHAnsi"/>
          <w:sz w:val="24"/>
          <w:szCs w:val="24"/>
        </w:rPr>
        <w:t xml:space="preserve">recorded </w:t>
      </w:r>
      <w:r w:rsidR="00B0725D">
        <w:rPr>
          <w:rFonts w:cstheme="minorHAnsi"/>
          <w:sz w:val="24"/>
          <w:szCs w:val="24"/>
        </w:rPr>
        <w:t xml:space="preserve">written in the gospel accounts of </w:t>
      </w:r>
      <w:r w:rsidR="004D18A4">
        <w:rPr>
          <w:rFonts w:cstheme="minorHAnsi"/>
          <w:sz w:val="24"/>
          <w:szCs w:val="24"/>
        </w:rPr>
        <w:t>St Matthew and St Luke. Or does he?</w:t>
      </w:r>
    </w:p>
    <w:p w14:paraId="3FC8AB7D" w14:textId="77777777" w:rsidR="0032744C" w:rsidRDefault="0032744C" w:rsidP="001F5515">
      <w:pPr>
        <w:spacing w:after="0" w:line="240" w:lineRule="auto"/>
        <w:rPr>
          <w:rFonts w:cstheme="minorHAnsi"/>
          <w:sz w:val="24"/>
          <w:szCs w:val="24"/>
        </w:rPr>
      </w:pPr>
    </w:p>
    <w:p w14:paraId="3927FC88" w14:textId="0527A1EB" w:rsidR="004D18A4" w:rsidRDefault="004D18A4" w:rsidP="001F5515">
      <w:pPr>
        <w:spacing w:after="0" w:line="240" w:lineRule="auto"/>
        <w:rPr>
          <w:rFonts w:cstheme="minorHAnsi"/>
          <w:sz w:val="24"/>
          <w:szCs w:val="24"/>
        </w:rPr>
      </w:pPr>
      <w:r>
        <w:rPr>
          <w:rFonts w:cstheme="minorHAnsi"/>
          <w:sz w:val="24"/>
          <w:szCs w:val="24"/>
        </w:rPr>
        <w:t>In fact, it</w:t>
      </w:r>
      <w:r w:rsidR="00E22CF9">
        <w:rPr>
          <w:rFonts w:cstheme="minorHAnsi"/>
          <w:sz w:val="24"/>
          <w:szCs w:val="24"/>
        </w:rPr>
        <w:t xml:space="preserve"> i</w:t>
      </w:r>
      <w:r>
        <w:rPr>
          <w:rFonts w:cstheme="minorHAnsi"/>
          <w:sz w:val="24"/>
          <w:szCs w:val="24"/>
        </w:rPr>
        <w:t xml:space="preserve">s </w:t>
      </w:r>
      <w:r w:rsidR="00E22CF9">
        <w:rPr>
          <w:rFonts w:cstheme="minorHAnsi"/>
          <w:sz w:val="24"/>
          <w:szCs w:val="24"/>
        </w:rPr>
        <w:t xml:space="preserve">from </w:t>
      </w:r>
      <w:r>
        <w:rPr>
          <w:rFonts w:cstheme="minorHAnsi"/>
          <w:sz w:val="24"/>
          <w:szCs w:val="24"/>
        </w:rPr>
        <w:t xml:space="preserve">John’s Gospel that we </w:t>
      </w:r>
      <w:r w:rsidR="00E22CF9">
        <w:rPr>
          <w:rFonts w:cstheme="minorHAnsi"/>
          <w:sz w:val="24"/>
          <w:szCs w:val="24"/>
        </w:rPr>
        <w:t xml:space="preserve">have our Gospel reading </w:t>
      </w:r>
      <w:r>
        <w:rPr>
          <w:rFonts w:cstheme="minorHAnsi"/>
          <w:sz w:val="24"/>
          <w:szCs w:val="24"/>
        </w:rPr>
        <w:t xml:space="preserve">every Christmas Day. </w:t>
      </w:r>
      <w:r w:rsidR="008906C8">
        <w:rPr>
          <w:rFonts w:cstheme="minorHAnsi"/>
          <w:sz w:val="24"/>
          <w:szCs w:val="24"/>
        </w:rPr>
        <w:t xml:space="preserve">John doesn’t tell the Christmas story as we tend to know it, with </w:t>
      </w:r>
      <w:r w:rsidR="00D97C83">
        <w:rPr>
          <w:rFonts w:cstheme="minorHAnsi"/>
          <w:sz w:val="24"/>
          <w:szCs w:val="24"/>
        </w:rPr>
        <w:t xml:space="preserve">angels and shepherds and wisemen. John tells it from a universal </w:t>
      </w:r>
      <w:r w:rsidR="00E22CF9">
        <w:rPr>
          <w:rFonts w:cstheme="minorHAnsi"/>
          <w:sz w:val="24"/>
          <w:szCs w:val="24"/>
        </w:rPr>
        <w:t xml:space="preserve">and divine </w:t>
      </w:r>
      <w:r w:rsidR="00D97C83">
        <w:rPr>
          <w:rFonts w:cstheme="minorHAnsi"/>
          <w:sz w:val="24"/>
          <w:szCs w:val="24"/>
        </w:rPr>
        <w:t xml:space="preserve">viewpoint. </w:t>
      </w:r>
      <w:r w:rsidR="00816624">
        <w:rPr>
          <w:rFonts w:cstheme="minorHAnsi"/>
          <w:sz w:val="24"/>
          <w:szCs w:val="24"/>
        </w:rPr>
        <w:t xml:space="preserve">He </w:t>
      </w:r>
      <w:r w:rsidR="00EE4192">
        <w:rPr>
          <w:rFonts w:cstheme="minorHAnsi"/>
          <w:sz w:val="24"/>
          <w:szCs w:val="24"/>
        </w:rPr>
        <w:t xml:space="preserve">transports </w:t>
      </w:r>
      <w:r w:rsidR="00816624">
        <w:rPr>
          <w:rFonts w:cstheme="minorHAnsi"/>
          <w:sz w:val="24"/>
          <w:szCs w:val="24"/>
        </w:rPr>
        <w:t>us back in time</w:t>
      </w:r>
      <w:r w:rsidR="00E8445B">
        <w:rPr>
          <w:rFonts w:cstheme="minorHAnsi"/>
          <w:sz w:val="24"/>
          <w:szCs w:val="24"/>
        </w:rPr>
        <w:t>;</w:t>
      </w:r>
      <w:r w:rsidR="00816624">
        <w:rPr>
          <w:rFonts w:cstheme="minorHAnsi"/>
          <w:sz w:val="24"/>
          <w:szCs w:val="24"/>
        </w:rPr>
        <w:t xml:space="preserve"> </w:t>
      </w:r>
      <w:r w:rsidR="001C5558">
        <w:rPr>
          <w:rFonts w:cstheme="minorHAnsi"/>
          <w:sz w:val="24"/>
          <w:szCs w:val="24"/>
        </w:rPr>
        <w:t xml:space="preserve">before creation. </w:t>
      </w:r>
      <w:r w:rsidR="00EE4192">
        <w:rPr>
          <w:rFonts w:cstheme="minorHAnsi"/>
          <w:sz w:val="24"/>
          <w:szCs w:val="24"/>
        </w:rPr>
        <w:t>T</w:t>
      </w:r>
      <w:r w:rsidR="001C5558">
        <w:rPr>
          <w:rFonts w:cstheme="minorHAnsi"/>
          <w:sz w:val="24"/>
          <w:szCs w:val="24"/>
        </w:rPr>
        <w:t xml:space="preserve">his is where he wants us to see Christmas </w:t>
      </w:r>
      <w:r w:rsidR="004F277F">
        <w:rPr>
          <w:rFonts w:cstheme="minorHAnsi"/>
          <w:sz w:val="24"/>
          <w:szCs w:val="24"/>
        </w:rPr>
        <w:t>starting</w:t>
      </w:r>
      <w:r w:rsidR="00EE4192">
        <w:rPr>
          <w:rFonts w:cstheme="minorHAnsi"/>
          <w:sz w:val="24"/>
          <w:szCs w:val="24"/>
        </w:rPr>
        <w:t>.</w:t>
      </w:r>
      <w:r w:rsidR="004F277F">
        <w:rPr>
          <w:rFonts w:cstheme="minorHAnsi"/>
          <w:sz w:val="24"/>
          <w:szCs w:val="24"/>
        </w:rPr>
        <w:t xml:space="preserve"> </w:t>
      </w:r>
      <w:r w:rsidR="004F277F" w:rsidRPr="00C96BBC">
        <w:rPr>
          <w:rFonts w:cstheme="minorHAnsi"/>
          <w:b/>
          <w:bCs/>
          <w:sz w:val="24"/>
          <w:szCs w:val="24"/>
        </w:rPr>
        <w:t>‘</w:t>
      </w:r>
      <w:r w:rsidR="00EE0BA6">
        <w:rPr>
          <w:rFonts w:cstheme="minorHAnsi"/>
          <w:b/>
          <w:bCs/>
          <w:sz w:val="24"/>
          <w:szCs w:val="24"/>
          <w:vertAlign w:val="superscript"/>
        </w:rPr>
        <w:t>1</w:t>
      </w:r>
      <w:r w:rsidR="003A54E1">
        <w:rPr>
          <w:rFonts w:cstheme="minorHAnsi"/>
          <w:b/>
          <w:bCs/>
          <w:sz w:val="24"/>
          <w:szCs w:val="24"/>
          <w:vertAlign w:val="superscript"/>
        </w:rPr>
        <w:t xml:space="preserve">:1 </w:t>
      </w:r>
      <w:r w:rsidR="004F277F" w:rsidRPr="00C96BBC">
        <w:rPr>
          <w:rFonts w:cstheme="minorHAnsi"/>
          <w:b/>
          <w:bCs/>
          <w:sz w:val="24"/>
          <w:szCs w:val="24"/>
        </w:rPr>
        <w:t xml:space="preserve">In the beginning was the </w:t>
      </w:r>
      <w:r w:rsidR="00CB553E" w:rsidRPr="00C96BBC">
        <w:rPr>
          <w:rFonts w:cstheme="minorHAnsi"/>
          <w:b/>
          <w:bCs/>
          <w:sz w:val="24"/>
          <w:szCs w:val="24"/>
        </w:rPr>
        <w:t>W</w:t>
      </w:r>
      <w:r w:rsidR="004F277F" w:rsidRPr="00C96BBC">
        <w:rPr>
          <w:rFonts w:cstheme="minorHAnsi"/>
          <w:b/>
          <w:bCs/>
          <w:sz w:val="24"/>
          <w:szCs w:val="24"/>
        </w:rPr>
        <w:t xml:space="preserve">ord, and the </w:t>
      </w:r>
      <w:r w:rsidR="00CB553E" w:rsidRPr="00C96BBC">
        <w:rPr>
          <w:rFonts w:cstheme="minorHAnsi"/>
          <w:b/>
          <w:bCs/>
          <w:sz w:val="24"/>
          <w:szCs w:val="24"/>
        </w:rPr>
        <w:t>W</w:t>
      </w:r>
      <w:r w:rsidR="004F277F" w:rsidRPr="00C96BBC">
        <w:rPr>
          <w:rFonts w:cstheme="minorHAnsi"/>
          <w:b/>
          <w:bCs/>
          <w:sz w:val="24"/>
          <w:szCs w:val="24"/>
        </w:rPr>
        <w:t xml:space="preserve">ord was with God, and the </w:t>
      </w:r>
      <w:r w:rsidR="00CB553E" w:rsidRPr="00C96BBC">
        <w:rPr>
          <w:rFonts w:cstheme="minorHAnsi"/>
          <w:b/>
          <w:bCs/>
          <w:sz w:val="24"/>
          <w:szCs w:val="24"/>
        </w:rPr>
        <w:t>W</w:t>
      </w:r>
      <w:r w:rsidR="004F277F" w:rsidRPr="00C96BBC">
        <w:rPr>
          <w:rFonts w:cstheme="minorHAnsi"/>
          <w:b/>
          <w:bCs/>
          <w:sz w:val="24"/>
          <w:szCs w:val="24"/>
        </w:rPr>
        <w:t>ord was God</w:t>
      </w:r>
      <w:r w:rsidR="00C206C8" w:rsidRPr="00C96BBC">
        <w:rPr>
          <w:rFonts w:cstheme="minorHAnsi"/>
          <w:b/>
          <w:bCs/>
          <w:sz w:val="24"/>
          <w:szCs w:val="24"/>
        </w:rPr>
        <w:t xml:space="preserve">… </w:t>
      </w:r>
      <w:r w:rsidR="003A54E1">
        <w:rPr>
          <w:rFonts w:cstheme="minorHAnsi"/>
          <w:b/>
          <w:bCs/>
          <w:sz w:val="24"/>
          <w:szCs w:val="24"/>
          <w:vertAlign w:val="superscript"/>
        </w:rPr>
        <w:t>3</w:t>
      </w:r>
      <w:r w:rsidR="004A30BA">
        <w:rPr>
          <w:rFonts w:cstheme="minorHAnsi"/>
          <w:b/>
          <w:bCs/>
          <w:sz w:val="24"/>
          <w:szCs w:val="24"/>
          <w:vertAlign w:val="superscript"/>
        </w:rPr>
        <w:t xml:space="preserve"> </w:t>
      </w:r>
      <w:r w:rsidR="00C206C8" w:rsidRPr="00C96BBC">
        <w:rPr>
          <w:rFonts w:cstheme="minorHAnsi"/>
          <w:b/>
          <w:bCs/>
          <w:sz w:val="24"/>
          <w:szCs w:val="24"/>
        </w:rPr>
        <w:t xml:space="preserve">Through him </w:t>
      </w:r>
      <w:r w:rsidR="00D4611B" w:rsidRPr="00C96BBC">
        <w:rPr>
          <w:rFonts w:cstheme="minorHAnsi"/>
          <w:b/>
          <w:bCs/>
          <w:sz w:val="24"/>
          <w:szCs w:val="24"/>
        </w:rPr>
        <w:t>all things were made, without him nothing was made that has been made…</w:t>
      </w:r>
      <w:r w:rsidR="00CB553E" w:rsidRPr="00C96BBC">
        <w:rPr>
          <w:rFonts w:cstheme="minorHAnsi"/>
          <w:b/>
          <w:bCs/>
          <w:sz w:val="24"/>
          <w:szCs w:val="24"/>
        </w:rPr>
        <w:t xml:space="preserve"> </w:t>
      </w:r>
      <w:r w:rsidR="004C48AE">
        <w:rPr>
          <w:rFonts w:cstheme="minorHAnsi"/>
          <w:b/>
          <w:bCs/>
          <w:sz w:val="24"/>
          <w:szCs w:val="24"/>
          <w:vertAlign w:val="superscript"/>
        </w:rPr>
        <w:t>14</w:t>
      </w:r>
      <w:r w:rsidR="004A30BA">
        <w:rPr>
          <w:rFonts w:cstheme="minorHAnsi"/>
          <w:b/>
          <w:bCs/>
          <w:sz w:val="24"/>
          <w:szCs w:val="24"/>
          <w:vertAlign w:val="superscript"/>
        </w:rPr>
        <w:t xml:space="preserve"> </w:t>
      </w:r>
      <w:r w:rsidR="00CB553E" w:rsidRPr="00C96BBC">
        <w:rPr>
          <w:rFonts w:cstheme="minorHAnsi"/>
          <w:b/>
          <w:bCs/>
          <w:sz w:val="24"/>
          <w:szCs w:val="24"/>
        </w:rPr>
        <w:t>The Word became flesh and made his dwelling among us.</w:t>
      </w:r>
      <w:r w:rsidR="00276914" w:rsidRPr="00C96BBC">
        <w:rPr>
          <w:rFonts w:cstheme="minorHAnsi"/>
          <w:b/>
          <w:bCs/>
          <w:sz w:val="24"/>
          <w:szCs w:val="24"/>
        </w:rPr>
        <w:t>’</w:t>
      </w:r>
    </w:p>
    <w:p w14:paraId="2B5BF619" w14:textId="01FCD49C" w:rsidR="00276914" w:rsidRDefault="00276914" w:rsidP="001F5515">
      <w:pPr>
        <w:spacing w:after="0" w:line="240" w:lineRule="auto"/>
        <w:rPr>
          <w:rFonts w:cstheme="minorHAnsi"/>
          <w:sz w:val="24"/>
          <w:szCs w:val="24"/>
        </w:rPr>
      </w:pPr>
    </w:p>
    <w:p w14:paraId="462A6CE8" w14:textId="77777777" w:rsidR="0032744C" w:rsidRDefault="00276914" w:rsidP="001F5515">
      <w:pPr>
        <w:spacing w:after="0" w:line="240" w:lineRule="auto"/>
        <w:rPr>
          <w:rFonts w:cstheme="minorHAnsi"/>
          <w:sz w:val="24"/>
          <w:szCs w:val="24"/>
        </w:rPr>
      </w:pPr>
      <w:r>
        <w:rPr>
          <w:rFonts w:cstheme="minorHAnsi"/>
          <w:sz w:val="24"/>
          <w:szCs w:val="24"/>
        </w:rPr>
        <w:t xml:space="preserve">That’s John’s Christmas story – </w:t>
      </w:r>
      <w:r w:rsidRPr="00604A2E">
        <w:rPr>
          <w:rFonts w:cstheme="minorHAnsi"/>
          <w:sz w:val="24"/>
          <w:szCs w:val="24"/>
          <w:u w:val="single"/>
        </w:rPr>
        <w:t>The Word became flesh</w:t>
      </w:r>
      <w:r w:rsidR="00913167">
        <w:rPr>
          <w:rFonts w:cstheme="minorHAnsi"/>
          <w:sz w:val="24"/>
          <w:szCs w:val="24"/>
        </w:rPr>
        <w:t>;</w:t>
      </w:r>
      <w:r>
        <w:rPr>
          <w:rFonts w:cstheme="minorHAnsi"/>
          <w:sz w:val="24"/>
          <w:szCs w:val="24"/>
        </w:rPr>
        <w:t xml:space="preserve"> God </w:t>
      </w:r>
      <w:r w:rsidR="006B60CD">
        <w:rPr>
          <w:rFonts w:cstheme="minorHAnsi"/>
          <w:sz w:val="24"/>
          <w:szCs w:val="24"/>
        </w:rPr>
        <w:t xml:space="preserve">who is </w:t>
      </w:r>
      <w:r w:rsidR="00A51202">
        <w:rPr>
          <w:rFonts w:cstheme="minorHAnsi"/>
          <w:sz w:val="24"/>
          <w:szCs w:val="24"/>
        </w:rPr>
        <w:t xml:space="preserve">beyond time, </w:t>
      </w:r>
      <w:r w:rsidR="006B60CD">
        <w:rPr>
          <w:rFonts w:cstheme="minorHAnsi"/>
          <w:sz w:val="24"/>
          <w:szCs w:val="24"/>
        </w:rPr>
        <w:t xml:space="preserve">entered </w:t>
      </w:r>
      <w:r w:rsidR="00A51202">
        <w:rPr>
          <w:rFonts w:cstheme="minorHAnsi"/>
          <w:sz w:val="24"/>
          <w:szCs w:val="24"/>
        </w:rPr>
        <w:t xml:space="preserve">into human </w:t>
      </w:r>
      <w:r w:rsidR="006B60CD">
        <w:rPr>
          <w:rFonts w:cstheme="minorHAnsi"/>
          <w:sz w:val="24"/>
          <w:szCs w:val="24"/>
        </w:rPr>
        <w:t xml:space="preserve">time and </w:t>
      </w:r>
      <w:r>
        <w:rPr>
          <w:rFonts w:cstheme="minorHAnsi"/>
          <w:sz w:val="24"/>
          <w:szCs w:val="24"/>
        </w:rPr>
        <w:t xml:space="preserve">took on human </w:t>
      </w:r>
      <w:r w:rsidR="00A51202">
        <w:rPr>
          <w:rFonts w:cstheme="minorHAnsi"/>
          <w:sz w:val="24"/>
          <w:szCs w:val="24"/>
        </w:rPr>
        <w:t>flesh</w:t>
      </w:r>
      <w:r w:rsidR="0032744C">
        <w:rPr>
          <w:rFonts w:cstheme="minorHAnsi"/>
          <w:sz w:val="24"/>
          <w:szCs w:val="24"/>
        </w:rPr>
        <w:t xml:space="preserve"> living </w:t>
      </w:r>
      <w:r w:rsidR="00913167">
        <w:rPr>
          <w:rFonts w:cstheme="minorHAnsi"/>
          <w:sz w:val="24"/>
          <w:szCs w:val="24"/>
        </w:rPr>
        <w:t>a human existence</w:t>
      </w:r>
      <w:r w:rsidR="00A51202">
        <w:rPr>
          <w:rFonts w:cstheme="minorHAnsi"/>
          <w:sz w:val="24"/>
          <w:szCs w:val="24"/>
        </w:rPr>
        <w:t xml:space="preserve"> among us</w:t>
      </w:r>
      <w:r>
        <w:rPr>
          <w:rFonts w:cstheme="minorHAnsi"/>
          <w:sz w:val="24"/>
          <w:szCs w:val="24"/>
        </w:rPr>
        <w:t xml:space="preserve">. </w:t>
      </w:r>
    </w:p>
    <w:p w14:paraId="4077F704" w14:textId="77777777" w:rsidR="0032744C" w:rsidRDefault="00913167" w:rsidP="001F5515">
      <w:pPr>
        <w:spacing w:after="0" w:line="240" w:lineRule="auto"/>
        <w:rPr>
          <w:rFonts w:cstheme="minorHAnsi"/>
          <w:sz w:val="24"/>
          <w:szCs w:val="24"/>
        </w:rPr>
      </w:pPr>
      <w:r>
        <w:rPr>
          <w:rFonts w:cstheme="minorHAnsi"/>
          <w:sz w:val="24"/>
          <w:szCs w:val="24"/>
        </w:rPr>
        <w:t xml:space="preserve">John’s </w:t>
      </w:r>
      <w:r w:rsidR="00276914">
        <w:rPr>
          <w:rFonts w:cstheme="minorHAnsi"/>
          <w:sz w:val="24"/>
          <w:szCs w:val="24"/>
        </w:rPr>
        <w:t xml:space="preserve">not worried </w:t>
      </w:r>
      <w:r w:rsidR="009631FB">
        <w:rPr>
          <w:rFonts w:cstheme="minorHAnsi"/>
          <w:sz w:val="24"/>
          <w:szCs w:val="24"/>
        </w:rPr>
        <w:t xml:space="preserve">about </w:t>
      </w:r>
      <w:r w:rsidR="00276914">
        <w:rPr>
          <w:rFonts w:cstheme="minorHAnsi"/>
          <w:sz w:val="24"/>
          <w:szCs w:val="24"/>
        </w:rPr>
        <w:t>elaborat</w:t>
      </w:r>
      <w:r w:rsidR="009631FB">
        <w:rPr>
          <w:rFonts w:cstheme="minorHAnsi"/>
          <w:sz w:val="24"/>
          <w:szCs w:val="24"/>
        </w:rPr>
        <w:t>ing</w:t>
      </w:r>
      <w:r w:rsidR="00276914">
        <w:rPr>
          <w:rFonts w:cstheme="minorHAnsi"/>
          <w:sz w:val="24"/>
          <w:szCs w:val="24"/>
        </w:rPr>
        <w:t xml:space="preserve"> on the way all this happened. He’s not concerned about angelic appearances, or </w:t>
      </w:r>
      <w:r w:rsidR="001A5B41">
        <w:rPr>
          <w:rFonts w:cstheme="minorHAnsi"/>
          <w:sz w:val="24"/>
          <w:szCs w:val="24"/>
        </w:rPr>
        <w:t>census timelines</w:t>
      </w:r>
      <w:r w:rsidR="00095209">
        <w:rPr>
          <w:rFonts w:cstheme="minorHAnsi"/>
          <w:sz w:val="24"/>
          <w:szCs w:val="24"/>
        </w:rPr>
        <w:t xml:space="preserve"> </w:t>
      </w:r>
      <w:r w:rsidR="00D14357">
        <w:rPr>
          <w:rFonts w:cstheme="minorHAnsi"/>
          <w:sz w:val="24"/>
          <w:szCs w:val="24"/>
        </w:rPr>
        <w:t xml:space="preserve">that </w:t>
      </w:r>
      <w:r w:rsidR="005A012F">
        <w:rPr>
          <w:rFonts w:cstheme="minorHAnsi"/>
          <w:sz w:val="24"/>
          <w:szCs w:val="24"/>
        </w:rPr>
        <w:t xml:space="preserve">lead to </w:t>
      </w:r>
      <w:r w:rsidR="00095209">
        <w:rPr>
          <w:rFonts w:cstheme="minorHAnsi"/>
          <w:sz w:val="24"/>
          <w:szCs w:val="24"/>
        </w:rPr>
        <w:t>rural Bethlehem</w:t>
      </w:r>
      <w:r w:rsidR="001A5B41">
        <w:rPr>
          <w:rFonts w:cstheme="minorHAnsi"/>
          <w:sz w:val="24"/>
          <w:szCs w:val="24"/>
        </w:rPr>
        <w:t xml:space="preserve">, or </w:t>
      </w:r>
      <w:r w:rsidR="00095209">
        <w:rPr>
          <w:rFonts w:cstheme="minorHAnsi"/>
          <w:sz w:val="24"/>
          <w:szCs w:val="24"/>
        </w:rPr>
        <w:t xml:space="preserve">visiting magi from </w:t>
      </w:r>
      <w:r w:rsidR="00187E86">
        <w:rPr>
          <w:rFonts w:cstheme="minorHAnsi"/>
          <w:sz w:val="24"/>
          <w:szCs w:val="24"/>
        </w:rPr>
        <w:t>oriental places</w:t>
      </w:r>
      <w:r w:rsidR="00604A2E">
        <w:rPr>
          <w:rFonts w:cstheme="minorHAnsi"/>
          <w:sz w:val="24"/>
          <w:szCs w:val="24"/>
        </w:rPr>
        <w:t>;</w:t>
      </w:r>
      <w:r w:rsidR="00095209">
        <w:rPr>
          <w:rFonts w:cstheme="minorHAnsi"/>
          <w:sz w:val="24"/>
          <w:szCs w:val="24"/>
        </w:rPr>
        <w:t xml:space="preserve"> as extraordinary and intriguing as they are. </w:t>
      </w:r>
      <w:r w:rsidR="00187E86">
        <w:rPr>
          <w:rFonts w:cstheme="minorHAnsi"/>
          <w:sz w:val="24"/>
          <w:szCs w:val="24"/>
        </w:rPr>
        <w:t xml:space="preserve">John’s not concerned with </w:t>
      </w:r>
      <w:r w:rsidR="00296BDE">
        <w:rPr>
          <w:rFonts w:cstheme="minorHAnsi"/>
          <w:sz w:val="24"/>
          <w:szCs w:val="24"/>
        </w:rPr>
        <w:t>‘</w:t>
      </w:r>
      <w:r w:rsidR="00187E86">
        <w:rPr>
          <w:rFonts w:cstheme="minorHAnsi"/>
          <w:sz w:val="24"/>
          <w:szCs w:val="24"/>
        </w:rPr>
        <w:t>how</w:t>
      </w:r>
      <w:r w:rsidR="00296BDE">
        <w:rPr>
          <w:rFonts w:cstheme="minorHAnsi"/>
          <w:sz w:val="24"/>
          <w:szCs w:val="24"/>
        </w:rPr>
        <w:t>’</w:t>
      </w:r>
      <w:r w:rsidR="00187E86">
        <w:rPr>
          <w:rFonts w:cstheme="minorHAnsi"/>
          <w:sz w:val="24"/>
          <w:szCs w:val="24"/>
        </w:rPr>
        <w:t xml:space="preserve"> </w:t>
      </w:r>
      <w:r w:rsidR="004C63A0">
        <w:rPr>
          <w:rFonts w:cstheme="minorHAnsi"/>
          <w:sz w:val="24"/>
          <w:szCs w:val="24"/>
        </w:rPr>
        <w:t xml:space="preserve">things happened as much as he </w:t>
      </w:r>
      <w:r w:rsidR="004221B1">
        <w:rPr>
          <w:rFonts w:cstheme="minorHAnsi"/>
          <w:sz w:val="24"/>
          <w:szCs w:val="24"/>
        </w:rPr>
        <w:t xml:space="preserve">wants </w:t>
      </w:r>
      <w:r w:rsidR="004C63A0">
        <w:rPr>
          <w:rFonts w:cstheme="minorHAnsi"/>
          <w:sz w:val="24"/>
          <w:szCs w:val="24"/>
        </w:rPr>
        <w:t xml:space="preserve">to tell us </w:t>
      </w:r>
      <w:r w:rsidR="00296BDE">
        <w:rPr>
          <w:rFonts w:cstheme="minorHAnsi"/>
          <w:sz w:val="24"/>
          <w:szCs w:val="24"/>
        </w:rPr>
        <w:t>‘</w:t>
      </w:r>
      <w:r w:rsidR="00187E86">
        <w:rPr>
          <w:rFonts w:cstheme="minorHAnsi"/>
          <w:sz w:val="24"/>
          <w:szCs w:val="24"/>
        </w:rPr>
        <w:t>why</w:t>
      </w:r>
      <w:r w:rsidR="00296BDE">
        <w:rPr>
          <w:rFonts w:cstheme="minorHAnsi"/>
          <w:sz w:val="24"/>
          <w:szCs w:val="24"/>
        </w:rPr>
        <w:t>’</w:t>
      </w:r>
      <w:r w:rsidR="004C63A0">
        <w:rPr>
          <w:rFonts w:cstheme="minorHAnsi"/>
          <w:sz w:val="24"/>
          <w:szCs w:val="24"/>
        </w:rPr>
        <w:t xml:space="preserve"> they happened</w:t>
      </w:r>
      <w:r w:rsidR="00296BDE">
        <w:rPr>
          <w:rFonts w:cstheme="minorHAnsi"/>
          <w:sz w:val="24"/>
          <w:szCs w:val="24"/>
        </w:rPr>
        <w:t xml:space="preserve">. </w:t>
      </w:r>
    </w:p>
    <w:p w14:paraId="4A5853ED" w14:textId="2A6359C7" w:rsidR="00CE547D" w:rsidRPr="003F5D5B" w:rsidRDefault="004C63A0" w:rsidP="001F5515">
      <w:pPr>
        <w:spacing w:after="0" w:line="240" w:lineRule="auto"/>
        <w:rPr>
          <w:rFonts w:cstheme="minorHAnsi"/>
          <w:b/>
          <w:bCs/>
          <w:sz w:val="24"/>
          <w:szCs w:val="24"/>
          <w:vertAlign w:val="superscript"/>
        </w:rPr>
      </w:pPr>
      <w:r w:rsidRPr="00FD4330">
        <w:rPr>
          <w:rFonts w:cstheme="minorHAnsi"/>
          <w:b/>
          <w:bCs/>
          <w:sz w:val="24"/>
          <w:szCs w:val="24"/>
        </w:rPr>
        <w:t>‘</w:t>
      </w:r>
      <w:r w:rsidR="004C48AE">
        <w:rPr>
          <w:rFonts w:cstheme="minorHAnsi"/>
          <w:b/>
          <w:bCs/>
          <w:sz w:val="24"/>
          <w:szCs w:val="24"/>
          <w:vertAlign w:val="superscript"/>
        </w:rPr>
        <w:t>1</w:t>
      </w:r>
      <w:r w:rsidR="00820A30">
        <w:rPr>
          <w:rFonts w:cstheme="minorHAnsi"/>
          <w:b/>
          <w:bCs/>
          <w:sz w:val="24"/>
          <w:szCs w:val="24"/>
          <w:vertAlign w:val="superscript"/>
        </w:rPr>
        <w:t>:</w:t>
      </w:r>
      <w:r w:rsidR="004C48AE">
        <w:rPr>
          <w:rFonts w:cstheme="minorHAnsi"/>
          <w:b/>
          <w:bCs/>
          <w:sz w:val="24"/>
          <w:szCs w:val="24"/>
          <w:vertAlign w:val="superscript"/>
        </w:rPr>
        <w:t xml:space="preserve">4 </w:t>
      </w:r>
      <w:r w:rsidR="007C7509">
        <w:rPr>
          <w:rFonts w:cstheme="minorHAnsi"/>
          <w:b/>
          <w:bCs/>
          <w:sz w:val="24"/>
          <w:szCs w:val="24"/>
        </w:rPr>
        <w:t>I</w:t>
      </w:r>
      <w:r w:rsidR="00875BB1">
        <w:rPr>
          <w:rFonts w:cstheme="minorHAnsi"/>
          <w:b/>
          <w:bCs/>
          <w:sz w:val="24"/>
          <w:szCs w:val="24"/>
        </w:rPr>
        <w:t>n him was life, and th</w:t>
      </w:r>
      <w:r w:rsidR="007C7509">
        <w:rPr>
          <w:rFonts w:cstheme="minorHAnsi"/>
          <w:b/>
          <w:bCs/>
          <w:sz w:val="24"/>
          <w:szCs w:val="24"/>
        </w:rPr>
        <w:t>at</w:t>
      </w:r>
      <w:r w:rsidR="00875BB1">
        <w:rPr>
          <w:rFonts w:cstheme="minorHAnsi"/>
          <w:b/>
          <w:bCs/>
          <w:sz w:val="24"/>
          <w:szCs w:val="24"/>
        </w:rPr>
        <w:t xml:space="preserve"> life was the light of all people</w:t>
      </w:r>
      <w:r w:rsidR="000B60FC">
        <w:rPr>
          <w:rFonts w:cstheme="minorHAnsi"/>
          <w:b/>
          <w:bCs/>
          <w:sz w:val="24"/>
          <w:szCs w:val="24"/>
        </w:rPr>
        <w:t xml:space="preserve">. </w:t>
      </w:r>
      <w:r w:rsidR="004C48AE">
        <w:rPr>
          <w:rFonts w:cstheme="minorHAnsi"/>
          <w:b/>
          <w:bCs/>
          <w:sz w:val="24"/>
          <w:szCs w:val="24"/>
          <w:vertAlign w:val="superscript"/>
        </w:rPr>
        <w:t>5</w:t>
      </w:r>
      <w:r w:rsidR="004A30BA">
        <w:rPr>
          <w:rFonts w:cstheme="minorHAnsi"/>
          <w:b/>
          <w:bCs/>
          <w:sz w:val="24"/>
          <w:szCs w:val="24"/>
          <w:vertAlign w:val="superscript"/>
        </w:rPr>
        <w:t xml:space="preserve"> </w:t>
      </w:r>
      <w:r w:rsidR="000B60FC">
        <w:rPr>
          <w:rFonts w:cstheme="minorHAnsi"/>
          <w:b/>
          <w:bCs/>
          <w:sz w:val="24"/>
          <w:szCs w:val="24"/>
        </w:rPr>
        <w:t xml:space="preserve">The light shines in the darkness, but the darkness has not understood it… </w:t>
      </w:r>
      <w:r w:rsidR="004A30BA">
        <w:rPr>
          <w:rFonts w:cstheme="minorHAnsi"/>
          <w:b/>
          <w:bCs/>
          <w:sz w:val="24"/>
          <w:szCs w:val="24"/>
          <w:vertAlign w:val="superscript"/>
        </w:rPr>
        <w:t xml:space="preserve">10 </w:t>
      </w:r>
      <w:r w:rsidR="00FD4330">
        <w:rPr>
          <w:rFonts w:cstheme="minorHAnsi"/>
          <w:b/>
          <w:bCs/>
          <w:sz w:val="24"/>
          <w:szCs w:val="24"/>
        </w:rPr>
        <w:t xml:space="preserve">He was in the world, and though the world was made through him, </w:t>
      </w:r>
      <w:r w:rsidR="004A30BA">
        <w:rPr>
          <w:rFonts w:cstheme="minorHAnsi"/>
          <w:b/>
          <w:bCs/>
          <w:sz w:val="24"/>
          <w:szCs w:val="24"/>
        </w:rPr>
        <w:t>t</w:t>
      </w:r>
      <w:r w:rsidR="00FD4330">
        <w:rPr>
          <w:rFonts w:cstheme="minorHAnsi"/>
          <w:b/>
          <w:bCs/>
          <w:sz w:val="24"/>
          <w:szCs w:val="24"/>
        </w:rPr>
        <w:t>he world did not recognise him</w:t>
      </w:r>
      <w:r w:rsidR="006D63E7">
        <w:rPr>
          <w:rFonts w:cstheme="minorHAnsi"/>
          <w:b/>
          <w:bCs/>
          <w:sz w:val="24"/>
          <w:szCs w:val="24"/>
        </w:rPr>
        <w:t>…</w:t>
      </w:r>
      <w:r w:rsidR="00107B7D">
        <w:rPr>
          <w:rFonts w:cstheme="minorHAnsi"/>
          <w:b/>
          <w:bCs/>
          <w:sz w:val="24"/>
          <w:szCs w:val="24"/>
        </w:rPr>
        <w:t xml:space="preserve"> </w:t>
      </w:r>
      <w:r w:rsidR="00107B7D">
        <w:rPr>
          <w:rFonts w:cstheme="minorHAnsi"/>
          <w:b/>
          <w:bCs/>
          <w:sz w:val="24"/>
          <w:szCs w:val="24"/>
          <w:vertAlign w:val="superscript"/>
        </w:rPr>
        <w:t xml:space="preserve">3:19 </w:t>
      </w:r>
      <w:r w:rsidR="00107B7D">
        <w:rPr>
          <w:rFonts w:cstheme="minorHAnsi"/>
          <w:b/>
          <w:bCs/>
          <w:sz w:val="24"/>
          <w:szCs w:val="24"/>
        </w:rPr>
        <w:t>This is the verdict</w:t>
      </w:r>
      <w:r w:rsidR="00AC6320">
        <w:rPr>
          <w:rFonts w:cstheme="minorHAnsi"/>
          <w:b/>
          <w:bCs/>
          <w:sz w:val="24"/>
          <w:szCs w:val="24"/>
        </w:rPr>
        <w:t xml:space="preserve">: light has come into the world, but </w:t>
      </w:r>
      <w:r w:rsidR="00C44A63">
        <w:rPr>
          <w:rFonts w:cstheme="minorHAnsi"/>
          <w:b/>
          <w:bCs/>
          <w:sz w:val="24"/>
          <w:szCs w:val="24"/>
        </w:rPr>
        <w:t xml:space="preserve">people loved </w:t>
      </w:r>
      <w:r w:rsidR="00094403">
        <w:rPr>
          <w:rFonts w:cstheme="minorHAnsi"/>
          <w:b/>
          <w:bCs/>
          <w:sz w:val="24"/>
          <w:szCs w:val="24"/>
        </w:rPr>
        <w:t>darkness</w:t>
      </w:r>
      <w:r w:rsidR="00C44A63">
        <w:rPr>
          <w:rFonts w:cstheme="minorHAnsi"/>
          <w:b/>
          <w:bCs/>
          <w:sz w:val="24"/>
          <w:szCs w:val="24"/>
        </w:rPr>
        <w:t xml:space="preserve"> instead of light because their deeds were evil.’</w:t>
      </w:r>
      <w:r w:rsidR="00107B7D">
        <w:rPr>
          <w:rFonts w:cstheme="minorHAnsi"/>
          <w:b/>
          <w:bCs/>
          <w:sz w:val="24"/>
          <w:szCs w:val="24"/>
        </w:rPr>
        <w:t xml:space="preserve"> </w:t>
      </w:r>
    </w:p>
    <w:p w14:paraId="546E3C83" w14:textId="77777777" w:rsidR="00D36FF0" w:rsidRDefault="00094403" w:rsidP="001F5515">
      <w:pPr>
        <w:spacing w:after="0" w:line="240" w:lineRule="auto"/>
        <w:rPr>
          <w:rFonts w:cstheme="minorHAnsi"/>
          <w:sz w:val="24"/>
          <w:szCs w:val="24"/>
        </w:rPr>
      </w:pPr>
      <w:r>
        <w:rPr>
          <w:rFonts w:cstheme="minorHAnsi"/>
          <w:sz w:val="24"/>
          <w:szCs w:val="24"/>
        </w:rPr>
        <w:t xml:space="preserve">This is John’s witness to the world. </w:t>
      </w:r>
    </w:p>
    <w:p w14:paraId="27466597" w14:textId="3849B077" w:rsidR="005564E1" w:rsidRPr="00820A30" w:rsidRDefault="00094403" w:rsidP="00820A30">
      <w:pPr>
        <w:spacing w:after="0" w:line="240" w:lineRule="auto"/>
        <w:rPr>
          <w:rFonts w:cstheme="minorHAnsi"/>
          <w:b/>
          <w:bCs/>
          <w:sz w:val="24"/>
          <w:szCs w:val="24"/>
        </w:rPr>
      </w:pPr>
      <w:r>
        <w:rPr>
          <w:rFonts w:cstheme="minorHAnsi"/>
          <w:sz w:val="24"/>
          <w:szCs w:val="24"/>
        </w:rPr>
        <w:t xml:space="preserve">He </w:t>
      </w:r>
      <w:r w:rsidR="00D36FF0">
        <w:rPr>
          <w:rFonts w:cstheme="minorHAnsi"/>
          <w:sz w:val="24"/>
          <w:szCs w:val="24"/>
        </w:rPr>
        <w:t xml:space="preserve">recorded </w:t>
      </w:r>
      <w:r w:rsidR="00604A2E">
        <w:rPr>
          <w:rFonts w:cstheme="minorHAnsi"/>
          <w:sz w:val="24"/>
          <w:szCs w:val="24"/>
        </w:rPr>
        <w:t xml:space="preserve">it for us </w:t>
      </w:r>
      <w:r w:rsidR="00D36FF0">
        <w:rPr>
          <w:rFonts w:cstheme="minorHAnsi"/>
          <w:sz w:val="24"/>
          <w:szCs w:val="24"/>
        </w:rPr>
        <w:t xml:space="preserve">in his </w:t>
      </w:r>
      <w:r>
        <w:rPr>
          <w:rFonts w:cstheme="minorHAnsi"/>
          <w:sz w:val="24"/>
          <w:szCs w:val="24"/>
        </w:rPr>
        <w:t>gospel account, and he wrote similar</w:t>
      </w:r>
      <w:r w:rsidR="00604A2E">
        <w:rPr>
          <w:rFonts w:cstheme="minorHAnsi"/>
          <w:sz w:val="24"/>
          <w:szCs w:val="24"/>
        </w:rPr>
        <w:t xml:space="preserve"> words</w:t>
      </w:r>
      <w:r>
        <w:rPr>
          <w:rFonts w:cstheme="minorHAnsi"/>
          <w:sz w:val="24"/>
          <w:szCs w:val="24"/>
        </w:rPr>
        <w:t xml:space="preserve"> in his first letter which we also have in our New Testaments. </w:t>
      </w:r>
      <w:r w:rsidRPr="00820A30">
        <w:rPr>
          <w:rFonts w:cstheme="minorHAnsi"/>
          <w:b/>
          <w:bCs/>
          <w:sz w:val="24"/>
          <w:szCs w:val="24"/>
        </w:rPr>
        <w:t>‘</w:t>
      </w:r>
      <w:r w:rsidR="005564E1" w:rsidRPr="00820A30">
        <w:rPr>
          <w:rFonts w:cstheme="minorHAnsi"/>
          <w:b/>
          <w:bCs/>
          <w:sz w:val="24"/>
          <w:szCs w:val="24"/>
          <w:vertAlign w:val="superscript"/>
        </w:rPr>
        <w:t>1:1 </w:t>
      </w:r>
      <w:r w:rsidR="005564E1" w:rsidRPr="00820A30">
        <w:rPr>
          <w:rFonts w:cstheme="minorHAnsi"/>
          <w:b/>
          <w:bCs/>
          <w:sz w:val="24"/>
          <w:szCs w:val="24"/>
        </w:rPr>
        <w:t>That which was from the beginning, which we have heard, which we have seen with our eyes, which we have looked at and our hands have touched – this we proclaim concerning the Word of life.</w:t>
      </w:r>
      <w:r w:rsidR="00785466">
        <w:rPr>
          <w:rFonts w:cstheme="minorHAnsi"/>
          <w:b/>
          <w:bCs/>
          <w:sz w:val="24"/>
          <w:szCs w:val="24"/>
        </w:rPr>
        <w:t>’</w:t>
      </w:r>
      <w:r w:rsidR="005564E1" w:rsidRPr="00820A30">
        <w:rPr>
          <w:rFonts w:cstheme="minorHAnsi"/>
          <w:b/>
          <w:bCs/>
          <w:sz w:val="24"/>
          <w:szCs w:val="24"/>
        </w:rPr>
        <w:t> </w:t>
      </w:r>
    </w:p>
    <w:p w14:paraId="20AD353C" w14:textId="77777777" w:rsidR="00785466" w:rsidRDefault="00785466" w:rsidP="001F5515">
      <w:pPr>
        <w:spacing w:after="0" w:line="240" w:lineRule="auto"/>
        <w:rPr>
          <w:rFonts w:cstheme="minorHAnsi"/>
          <w:b/>
          <w:bCs/>
          <w:sz w:val="24"/>
          <w:szCs w:val="24"/>
        </w:rPr>
      </w:pPr>
    </w:p>
    <w:p w14:paraId="46E37C67" w14:textId="77777777" w:rsidR="00604A2E" w:rsidRDefault="00785466" w:rsidP="00B22C73">
      <w:pPr>
        <w:spacing w:after="0" w:line="240" w:lineRule="auto"/>
        <w:rPr>
          <w:rFonts w:cstheme="minorHAnsi"/>
          <w:sz w:val="24"/>
          <w:szCs w:val="24"/>
        </w:rPr>
      </w:pPr>
      <w:r w:rsidRPr="00785466">
        <w:rPr>
          <w:rFonts w:cstheme="minorHAnsi"/>
          <w:sz w:val="24"/>
          <w:szCs w:val="24"/>
        </w:rPr>
        <w:t>It was</w:t>
      </w:r>
      <w:r>
        <w:rPr>
          <w:rFonts w:cstheme="minorHAnsi"/>
          <w:sz w:val="24"/>
          <w:szCs w:val="24"/>
        </w:rPr>
        <w:t xml:space="preserve"> important for John, not simply to tell people wonderful stories about </w:t>
      </w:r>
      <w:r w:rsidR="009F121F">
        <w:rPr>
          <w:rFonts w:cstheme="minorHAnsi"/>
          <w:sz w:val="24"/>
          <w:szCs w:val="24"/>
        </w:rPr>
        <w:t xml:space="preserve">what </w:t>
      </w:r>
      <w:r>
        <w:rPr>
          <w:rFonts w:cstheme="minorHAnsi"/>
          <w:sz w:val="24"/>
          <w:szCs w:val="24"/>
        </w:rPr>
        <w:t>Jesus</w:t>
      </w:r>
      <w:r w:rsidR="009F121F">
        <w:rPr>
          <w:rFonts w:cstheme="minorHAnsi"/>
          <w:sz w:val="24"/>
          <w:szCs w:val="24"/>
        </w:rPr>
        <w:t xml:space="preserve"> did</w:t>
      </w:r>
      <w:r>
        <w:rPr>
          <w:rFonts w:cstheme="minorHAnsi"/>
          <w:sz w:val="24"/>
          <w:szCs w:val="24"/>
        </w:rPr>
        <w:t xml:space="preserve"> so they are </w:t>
      </w:r>
      <w:r w:rsidR="009F121F">
        <w:rPr>
          <w:rFonts w:cstheme="minorHAnsi"/>
          <w:sz w:val="24"/>
          <w:szCs w:val="24"/>
        </w:rPr>
        <w:t xml:space="preserve">would be </w:t>
      </w:r>
      <w:r>
        <w:rPr>
          <w:rFonts w:cstheme="minorHAnsi"/>
          <w:sz w:val="24"/>
          <w:szCs w:val="24"/>
        </w:rPr>
        <w:t xml:space="preserve">recorded for perpetuity. </w:t>
      </w:r>
      <w:r w:rsidR="009F121F">
        <w:rPr>
          <w:rFonts w:cstheme="minorHAnsi"/>
          <w:sz w:val="24"/>
          <w:szCs w:val="24"/>
        </w:rPr>
        <w:t xml:space="preserve">But </w:t>
      </w:r>
      <w:r>
        <w:rPr>
          <w:rFonts w:cstheme="minorHAnsi"/>
          <w:sz w:val="24"/>
          <w:szCs w:val="24"/>
        </w:rPr>
        <w:t xml:space="preserve">John </w:t>
      </w:r>
      <w:r w:rsidR="009F121F">
        <w:rPr>
          <w:rFonts w:cstheme="minorHAnsi"/>
          <w:sz w:val="24"/>
          <w:szCs w:val="24"/>
        </w:rPr>
        <w:t xml:space="preserve">carefully </w:t>
      </w:r>
      <w:r w:rsidR="00B762FD">
        <w:rPr>
          <w:rFonts w:cstheme="minorHAnsi"/>
          <w:sz w:val="24"/>
          <w:szCs w:val="24"/>
        </w:rPr>
        <w:t xml:space="preserve">and deliberately authored his gospel account to instil in its </w:t>
      </w:r>
      <w:r w:rsidR="00B762FD">
        <w:rPr>
          <w:rFonts w:cstheme="minorHAnsi"/>
          <w:sz w:val="24"/>
          <w:szCs w:val="24"/>
        </w:rPr>
        <w:lastRenderedPageBreak/>
        <w:t xml:space="preserve">hearers a sense of </w:t>
      </w:r>
      <w:r>
        <w:rPr>
          <w:rFonts w:cstheme="minorHAnsi"/>
          <w:sz w:val="24"/>
          <w:szCs w:val="24"/>
        </w:rPr>
        <w:t>hope</w:t>
      </w:r>
      <w:r w:rsidR="00A3434B">
        <w:rPr>
          <w:rFonts w:cstheme="minorHAnsi"/>
          <w:sz w:val="24"/>
          <w:szCs w:val="24"/>
        </w:rPr>
        <w:t>,</w:t>
      </w:r>
      <w:r>
        <w:rPr>
          <w:rFonts w:cstheme="minorHAnsi"/>
          <w:sz w:val="24"/>
          <w:szCs w:val="24"/>
        </w:rPr>
        <w:t xml:space="preserve"> that would </w:t>
      </w:r>
      <w:r w:rsidR="00A3434B">
        <w:rPr>
          <w:rFonts w:cstheme="minorHAnsi"/>
          <w:sz w:val="24"/>
          <w:szCs w:val="24"/>
        </w:rPr>
        <w:t xml:space="preserve">ultimately </w:t>
      </w:r>
      <w:r>
        <w:rPr>
          <w:rFonts w:cstheme="minorHAnsi"/>
          <w:sz w:val="24"/>
          <w:szCs w:val="24"/>
        </w:rPr>
        <w:t xml:space="preserve">lead </w:t>
      </w:r>
      <w:r w:rsidR="00A3434B">
        <w:rPr>
          <w:rFonts w:cstheme="minorHAnsi"/>
          <w:sz w:val="24"/>
          <w:szCs w:val="24"/>
        </w:rPr>
        <w:t xml:space="preserve">the listener </w:t>
      </w:r>
      <w:r>
        <w:rPr>
          <w:rFonts w:cstheme="minorHAnsi"/>
          <w:sz w:val="24"/>
          <w:szCs w:val="24"/>
        </w:rPr>
        <w:t>to faith</w:t>
      </w:r>
      <w:r w:rsidR="00A3434B">
        <w:rPr>
          <w:rFonts w:cstheme="minorHAnsi"/>
          <w:sz w:val="24"/>
          <w:szCs w:val="24"/>
        </w:rPr>
        <w:t xml:space="preserve"> in Jesus as Lord and Saviour</w:t>
      </w:r>
      <w:r>
        <w:rPr>
          <w:rFonts w:cstheme="minorHAnsi"/>
          <w:sz w:val="24"/>
          <w:szCs w:val="24"/>
        </w:rPr>
        <w:t xml:space="preserve">. </w:t>
      </w:r>
    </w:p>
    <w:p w14:paraId="61FAF1FC" w14:textId="1E0BD47D" w:rsidR="00B22C73" w:rsidRPr="00B22C73" w:rsidRDefault="00604A2E" w:rsidP="00B22C73">
      <w:pPr>
        <w:spacing w:after="0" w:line="240" w:lineRule="auto"/>
        <w:rPr>
          <w:rFonts w:cstheme="minorHAnsi"/>
          <w:b/>
          <w:bCs/>
          <w:sz w:val="24"/>
          <w:szCs w:val="24"/>
        </w:rPr>
      </w:pPr>
      <w:r>
        <w:rPr>
          <w:rFonts w:cstheme="minorHAnsi"/>
          <w:sz w:val="24"/>
          <w:szCs w:val="24"/>
        </w:rPr>
        <w:t xml:space="preserve">The words in his letter continue, </w:t>
      </w:r>
      <w:r w:rsidR="00145EA9" w:rsidRPr="00145EA9">
        <w:rPr>
          <w:rFonts w:cstheme="minorHAnsi"/>
          <w:b/>
          <w:bCs/>
          <w:sz w:val="24"/>
          <w:szCs w:val="24"/>
          <w:vertAlign w:val="superscript"/>
        </w:rPr>
        <w:t>1:</w:t>
      </w:r>
      <w:r w:rsidR="00E22891" w:rsidRPr="00E22891">
        <w:rPr>
          <w:rFonts w:cstheme="minorHAnsi"/>
          <w:b/>
          <w:bCs/>
          <w:sz w:val="24"/>
          <w:szCs w:val="24"/>
          <w:vertAlign w:val="superscript"/>
        </w:rPr>
        <w:t>2 </w:t>
      </w:r>
      <w:r w:rsidR="00E22891" w:rsidRPr="00E22891">
        <w:rPr>
          <w:rFonts w:cstheme="minorHAnsi"/>
          <w:b/>
          <w:bCs/>
          <w:sz w:val="24"/>
          <w:szCs w:val="24"/>
        </w:rPr>
        <w:t>The life appeared; we have seen it and testify to it, and we proclaim to you the eternal life, which was with the Father and has appeared to us. </w:t>
      </w:r>
      <w:r w:rsidR="00E22891" w:rsidRPr="00E22891">
        <w:rPr>
          <w:rFonts w:cstheme="minorHAnsi"/>
          <w:b/>
          <w:bCs/>
          <w:sz w:val="24"/>
          <w:szCs w:val="24"/>
          <w:vertAlign w:val="superscript"/>
        </w:rPr>
        <w:t>3 </w:t>
      </w:r>
      <w:r w:rsidR="00E22891" w:rsidRPr="00E22891">
        <w:rPr>
          <w:rFonts w:cstheme="minorHAnsi"/>
          <w:b/>
          <w:bCs/>
          <w:sz w:val="24"/>
          <w:szCs w:val="24"/>
        </w:rPr>
        <w:t>We proclaim to you what we have seen and heard, so that you also may have fellowship with us.</w:t>
      </w:r>
      <w:r w:rsidR="00B22C73" w:rsidRPr="00145EA9">
        <w:rPr>
          <w:rFonts w:cstheme="minorHAnsi"/>
          <w:b/>
          <w:bCs/>
          <w:sz w:val="24"/>
          <w:szCs w:val="24"/>
        </w:rPr>
        <w:t xml:space="preserve"> </w:t>
      </w:r>
      <w:r w:rsidR="00B22C73" w:rsidRPr="00B22C73">
        <w:rPr>
          <w:rFonts w:cstheme="minorHAnsi"/>
          <w:b/>
          <w:bCs/>
          <w:sz w:val="24"/>
          <w:szCs w:val="24"/>
        </w:rPr>
        <w:t>And our fellowship is with the Father and with his Son, Jesus Christ.</w:t>
      </w:r>
      <w:r w:rsidR="00145EA9" w:rsidRPr="00145EA9">
        <w:rPr>
          <w:rFonts w:cstheme="minorHAnsi"/>
          <w:b/>
          <w:bCs/>
          <w:sz w:val="24"/>
          <w:szCs w:val="24"/>
        </w:rPr>
        <w:t>.</w:t>
      </w:r>
      <w:r w:rsidR="00B22C73" w:rsidRPr="00B22C73">
        <w:rPr>
          <w:rFonts w:cstheme="minorHAnsi"/>
          <w:b/>
          <w:bCs/>
          <w:sz w:val="24"/>
          <w:szCs w:val="24"/>
        </w:rPr>
        <w:t xml:space="preserve">. </w:t>
      </w:r>
      <w:r w:rsidR="00B22C73" w:rsidRPr="00B22C73">
        <w:rPr>
          <w:rFonts w:cstheme="minorHAnsi"/>
          <w:b/>
          <w:bCs/>
          <w:sz w:val="24"/>
          <w:szCs w:val="24"/>
          <w:vertAlign w:val="superscript"/>
        </w:rPr>
        <w:t>5 </w:t>
      </w:r>
      <w:r w:rsidR="00B22C73" w:rsidRPr="00B22C73">
        <w:rPr>
          <w:rFonts w:cstheme="minorHAnsi"/>
          <w:b/>
          <w:bCs/>
          <w:sz w:val="24"/>
          <w:szCs w:val="24"/>
        </w:rPr>
        <w:t>This is the message we have heard from him and declare to you: God is light; in him there is no darkness at all.</w:t>
      </w:r>
    </w:p>
    <w:p w14:paraId="327F533A" w14:textId="77777777" w:rsidR="00AF0CB6" w:rsidRDefault="00AF0CB6" w:rsidP="001F5515">
      <w:pPr>
        <w:spacing w:after="0" w:line="240" w:lineRule="auto"/>
        <w:rPr>
          <w:rFonts w:cstheme="minorHAnsi"/>
          <w:sz w:val="24"/>
          <w:szCs w:val="24"/>
        </w:rPr>
      </w:pPr>
    </w:p>
    <w:p w14:paraId="2441C032" w14:textId="4E770E53" w:rsidR="00086175" w:rsidRDefault="00AF0CB6" w:rsidP="001F5515">
      <w:pPr>
        <w:spacing w:after="0" w:line="240" w:lineRule="auto"/>
        <w:rPr>
          <w:rFonts w:cstheme="minorHAnsi"/>
          <w:sz w:val="24"/>
          <w:szCs w:val="24"/>
        </w:rPr>
      </w:pPr>
      <w:r>
        <w:rPr>
          <w:rFonts w:cstheme="minorHAnsi"/>
          <w:sz w:val="24"/>
          <w:szCs w:val="24"/>
        </w:rPr>
        <w:t xml:space="preserve">In </w:t>
      </w:r>
      <w:r w:rsidR="000407B7">
        <w:rPr>
          <w:rFonts w:cstheme="minorHAnsi"/>
          <w:sz w:val="24"/>
          <w:szCs w:val="24"/>
        </w:rPr>
        <w:t xml:space="preserve">the </w:t>
      </w:r>
      <w:r>
        <w:rPr>
          <w:rFonts w:cstheme="minorHAnsi"/>
          <w:sz w:val="24"/>
          <w:szCs w:val="24"/>
        </w:rPr>
        <w:t xml:space="preserve">concluding </w:t>
      </w:r>
      <w:r w:rsidR="000407B7">
        <w:rPr>
          <w:rFonts w:cstheme="minorHAnsi"/>
          <w:sz w:val="24"/>
          <w:szCs w:val="24"/>
        </w:rPr>
        <w:t xml:space="preserve">chapters in </w:t>
      </w:r>
      <w:r w:rsidR="002D4B5C">
        <w:rPr>
          <w:rFonts w:cstheme="minorHAnsi"/>
          <w:sz w:val="24"/>
          <w:szCs w:val="24"/>
        </w:rPr>
        <w:t>his gospel account</w:t>
      </w:r>
      <w:r w:rsidR="000407B7">
        <w:rPr>
          <w:rFonts w:cstheme="minorHAnsi"/>
          <w:sz w:val="24"/>
          <w:szCs w:val="24"/>
        </w:rPr>
        <w:t>,</w:t>
      </w:r>
      <w:r w:rsidR="002D4B5C">
        <w:rPr>
          <w:rFonts w:cstheme="minorHAnsi"/>
          <w:sz w:val="24"/>
          <w:szCs w:val="24"/>
        </w:rPr>
        <w:t xml:space="preserve"> John </w:t>
      </w:r>
      <w:r w:rsidR="00604A2E">
        <w:rPr>
          <w:rFonts w:cstheme="minorHAnsi"/>
          <w:sz w:val="24"/>
          <w:szCs w:val="24"/>
        </w:rPr>
        <w:t>tells us</w:t>
      </w:r>
      <w:r w:rsidR="002D4B5C">
        <w:rPr>
          <w:rFonts w:cstheme="minorHAnsi"/>
          <w:sz w:val="24"/>
          <w:szCs w:val="24"/>
        </w:rPr>
        <w:t>,</w:t>
      </w:r>
      <w:r w:rsidR="00495866">
        <w:rPr>
          <w:rFonts w:cstheme="minorHAnsi"/>
          <w:sz w:val="24"/>
          <w:szCs w:val="24"/>
        </w:rPr>
        <w:t xml:space="preserve"> </w:t>
      </w:r>
      <w:r w:rsidR="00A14718" w:rsidRPr="00A14718">
        <w:rPr>
          <w:rFonts w:cstheme="minorHAnsi"/>
          <w:sz w:val="24"/>
          <w:szCs w:val="24"/>
        </w:rPr>
        <w:t>‘</w:t>
      </w:r>
      <w:r w:rsidR="00086175">
        <w:rPr>
          <w:rFonts w:cstheme="minorHAnsi"/>
          <w:b/>
          <w:bCs/>
          <w:sz w:val="24"/>
          <w:szCs w:val="24"/>
          <w:vertAlign w:val="superscript"/>
        </w:rPr>
        <w:t>20:</w:t>
      </w:r>
      <w:r w:rsidR="00495866" w:rsidRPr="00086175">
        <w:rPr>
          <w:rStyle w:val="text"/>
          <w:rFonts w:cstheme="minorHAnsi"/>
          <w:b/>
          <w:bCs/>
          <w:color w:val="000000"/>
          <w:sz w:val="24"/>
          <w:szCs w:val="24"/>
          <w:shd w:val="clear" w:color="auto" w:fill="FFFFFF"/>
          <w:vertAlign w:val="superscript"/>
        </w:rPr>
        <w:t>30 </w:t>
      </w:r>
      <w:r w:rsidR="00495866" w:rsidRPr="00086175">
        <w:rPr>
          <w:rStyle w:val="text"/>
          <w:rFonts w:cstheme="minorHAnsi"/>
          <w:b/>
          <w:bCs/>
          <w:color w:val="000000"/>
          <w:sz w:val="24"/>
          <w:szCs w:val="24"/>
          <w:shd w:val="clear" w:color="auto" w:fill="FFFFFF"/>
        </w:rPr>
        <w:t>Jesus performed many other signs in the presence of his disciples, which are not recorded in this book. </w:t>
      </w:r>
      <w:r w:rsidR="00495866" w:rsidRPr="00086175">
        <w:rPr>
          <w:rStyle w:val="text"/>
          <w:rFonts w:cstheme="minorHAnsi"/>
          <w:b/>
          <w:bCs/>
          <w:color w:val="000000"/>
          <w:sz w:val="24"/>
          <w:szCs w:val="24"/>
          <w:shd w:val="clear" w:color="auto" w:fill="FFFFFF"/>
          <w:vertAlign w:val="superscript"/>
        </w:rPr>
        <w:t>31 </w:t>
      </w:r>
      <w:r w:rsidR="00495866" w:rsidRPr="00086175">
        <w:rPr>
          <w:rStyle w:val="text"/>
          <w:rFonts w:cstheme="minorHAnsi"/>
          <w:b/>
          <w:bCs/>
          <w:color w:val="000000"/>
          <w:sz w:val="24"/>
          <w:szCs w:val="24"/>
          <w:shd w:val="clear" w:color="auto" w:fill="FFFFFF"/>
        </w:rPr>
        <w:t>But these are written that you may believe that Jesus is the Messiah, the Son of God, and that by believing you may have life in his name.</w:t>
      </w:r>
      <w:r w:rsidR="00086175">
        <w:rPr>
          <w:rFonts w:cstheme="minorHAnsi"/>
          <w:b/>
          <w:bCs/>
          <w:sz w:val="24"/>
          <w:szCs w:val="24"/>
        </w:rPr>
        <w:t>’</w:t>
      </w:r>
    </w:p>
    <w:p w14:paraId="4A1AFA7A" w14:textId="1A73CF6A" w:rsidR="00086175" w:rsidRDefault="00086175" w:rsidP="001F5515">
      <w:pPr>
        <w:spacing w:after="0" w:line="240" w:lineRule="auto"/>
        <w:rPr>
          <w:rFonts w:cstheme="minorHAnsi"/>
          <w:sz w:val="24"/>
          <w:szCs w:val="24"/>
        </w:rPr>
      </w:pPr>
    </w:p>
    <w:p w14:paraId="67E8E262" w14:textId="50779292" w:rsidR="00A14718" w:rsidRDefault="00A14718" w:rsidP="001F5515">
      <w:pPr>
        <w:spacing w:after="0" w:line="240" w:lineRule="auto"/>
        <w:rPr>
          <w:rFonts w:cstheme="minorHAnsi"/>
          <w:sz w:val="24"/>
          <w:szCs w:val="24"/>
        </w:rPr>
      </w:pPr>
      <w:r>
        <w:rPr>
          <w:rFonts w:cstheme="minorHAnsi"/>
          <w:sz w:val="24"/>
          <w:szCs w:val="24"/>
        </w:rPr>
        <w:t>The heart of John’s witness is to lead people to faith in Jesus</w:t>
      </w:r>
      <w:r w:rsidR="00D60103">
        <w:rPr>
          <w:rFonts w:cstheme="minorHAnsi"/>
          <w:sz w:val="24"/>
          <w:szCs w:val="24"/>
        </w:rPr>
        <w:t xml:space="preserve"> as the Messiah, and through this faith to assure them of God’s gift of eternal life that comes to us through Jesus</w:t>
      </w:r>
      <w:r w:rsidR="00604A2E">
        <w:rPr>
          <w:rFonts w:cstheme="minorHAnsi"/>
          <w:sz w:val="24"/>
          <w:szCs w:val="24"/>
        </w:rPr>
        <w:t>’ birth, death and resurrection</w:t>
      </w:r>
      <w:r w:rsidR="00D60103">
        <w:rPr>
          <w:rFonts w:cstheme="minorHAnsi"/>
          <w:sz w:val="24"/>
          <w:szCs w:val="24"/>
        </w:rPr>
        <w:t xml:space="preserve">. </w:t>
      </w:r>
    </w:p>
    <w:p w14:paraId="791E3C4F" w14:textId="17FCA334" w:rsidR="005722C3" w:rsidRDefault="005722C3" w:rsidP="001F5515">
      <w:pPr>
        <w:spacing w:after="0" w:line="240" w:lineRule="auto"/>
        <w:rPr>
          <w:rFonts w:cstheme="minorHAnsi"/>
          <w:sz w:val="24"/>
          <w:szCs w:val="24"/>
        </w:rPr>
      </w:pPr>
    </w:p>
    <w:p w14:paraId="7E91AD5F" w14:textId="2C01AFF7" w:rsidR="00D61A38" w:rsidRDefault="005722C3" w:rsidP="001F5515">
      <w:pPr>
        <w:spacing w:after="0" w:line="240" w:lineRule="auto"/>
        <w:rPr>
          <w:rFonts w:cstheme="minorHAnsi"/>
          <w:sz w:val="24"/>
          <w:szCs w:val="24"/>
        </w:rPr>
      </w:pPr>
      <w:r>
        <w:rPr>
          <w:rFonts w:cstheme="minorHAnsi"/>
          <w:sz w:val="24"/>
          <w:szCs w:val="24"/>
        </w:rPr>
        <w:t xml:space="preserve">There is one other writing that is traditionally identified as coming from St John, and that is the book of Revelation. </w:t>
      </w:r>
    </w:p>
    <w:p w14:paraId="57C873B7" w14:textId="77777777" w:rsidR="00A06706" w:rsidRDefault="00A06706" w:rsidP="001F5515">
      <w:pPr>
        <w:spacing w:after="0" w:line="240" w:lineRule="auto"/>
        <w:rPr>
          <w:rFonts w:cstheme="minorHAnsi"/>
          <w:sz w:val="24"/>
          <w:szCs w:val="24"/>
        </w:rPr>
      </w:pPr>
    </w:p>
    <w:p w14:paraId="520DC926" w14:textId="7CB98680" w:rsidR="005722C3" w:rsidRPr="0032744C" w:rsidRDefault="005722C3" w:rsidP="0032744C">
      <w:pPr>
        <w:spacing w:after="0" w:line="240" w:lineRule="auto"/>
        <w:rPr>
          <w:rStyle w:val="text"/>
          <w:rFonts w:cstheme="minorHAnsi"/>
          <w:sz w:val="24"/>
          <w:szCs w:val="24"/>
        </w:rPr>
      </w:pPr>
      <w:r>
        <w:rPr>
          <w:rFonts w:cstheme="minorHAnsi"/>
          <w:sz w:val="24"/>
          <w:szCs w:val="24"/>
        </w:rPr>
        <w:t xml:space="preserve">Interestingly, it was </w:t>
      </w:r>
      <w:r w:rsidR="00A06706">
        <w:rPr>
          <w:rFonts w:cstheme="minorHAnsi"/>
          <w:sz w:val="24"/>
          <w:szCs w:val="24"/>
        </w:rPr>
        <w:t xml:space="preserve">about </w:t>
      </w:r>
      <w:r w:rsidR="00604A2E">
        <w:rPr>
          <w:rFonts w:cstheme="minorHAnsi"/>
          <w:sz w:val="24"/>
          <w:szCs w:val="24"/>
        </w:rPr>
        <w:t xml:space="preserve">one </w:t>
      </w:r>
      <w:r>
        <w:rPr>
          <w:rFonts w:cstheme="minorHAnsi"/>
          <w:sz w:val="24"/>
          <w:szCs w:val="24"/>
        </w:rPr>
        <w:t xml:space="preserve">month ago that I picked up a book in </w:t>
      </w:r>
      <w:r w:rsidR="00A06706">
        <w:rPr>
          <w:rFonts w:cstheme="minorHAnsi"/>
          <w:sz w:val="24"/>
          <w:szCs w:val="24"/>
        </w:rPr>
        <w:t xml:space="preserve">the </w:t>
      </w:r>
      <w:proofErr w:type="spellStart"/>
      <w:r>
        <w:rPr>
          <w:rFonts w:cstheme="minorHAnsi"/>
          <w:sz w:val="24"/>
          <w:szCs w:val="24"/>
        </w:rPr>
        <w:t>Koorong</w:t>
      </w:r>
      <w:proofErr w:type="spellEnd"/>
      <w:r>
        <w:rPr>
          <w:rFonts w:cstheme="minorHAnsi"/>
          <w:sz w:val="24"/>
          <w:szCs w:val="24"/>
        </w:rPr>
        <w:t xml:space="preserve"> Christian Bookstore, which caught my eye. </w:t>
      </w:r>
      <w:r w:rsidR="00101193">
        <w:rPr>
          <w:rFonts w:cstheme="minorHAnsi"/>
          <w:sz w:val="24"/>
          <w:szCs w:val="24"/>
        </w:rPr>
        <w:t xml:space="preserve">Many of you know that I love nativity scenes and have quite a collection. This small book is titled, ‘The weirdest Nativity’. </w:t>
      </w:r>
      <w:r w:rsidR="00623C07">
        <w:rPr>
          <w:rFonts w:cstheme="minorHAnsi"/>
          <w:sz w:val="24"/>
          <w:szCs w:val="24"/>
        </w:rPr>
        <w:t>Intrigued by its title I</w:t>
      </w:r>
      <w:r w:rsidR="00101193">
        <w:rPr>
          <w:rFonts w:cstheme="minorHAnsi"/>
          <w:sz w:val="24"/>
          <w:szCs w:val="24"/>
        </w:rPr>
        <w:t xml:space="preserve"> </w:t>
      </w:r>
      <w:r w:rsidR="00623C07">
        <w:rPr>
          <w:rFonts w:cstheme="minorHAnsi"/>
          <w:sz w:val="24"/>
          <w:szCs w:val="24"/>
        </w:rPr>
        <w:t>decided that I needed to b</w:t>
      </w:r>
      <w:r w:rsidR="001D448D">
        <w:rPr>
          <w:rFonts w:cstheme="minorHAnsi"/>
          <w:sz w:val="24"/>
          <w:szCs w:val="24"/>
        </w:rPr>
        <w:t>u</w:t>
      </w:r>
      <w:r w:rsidR="00623C07">
        <w:rPr>
          <w:rFonts w:cstheme="minorHAnsi"/>
          <w:sz w:val="24"/>
          <w:szCs w:val="24"/>
        </w:rPr>
        <w:t xml:space="preserve">y it and read it. </w:t>
      </w:r>
      <w:r w:rsidR="0032744C">
        <w:rPr>
          <w:rFonts w:cstheme="minorHAnsi"/>
          <w:sz w:val="24"/>
          <w:szCs w:val="24"/>
        </w:rPr>
        <w:t xml:space="preserve">Upon reading this book, it </w:t>
      </w:r>
      <w:r w:rsidR="00604A2E">
        <w:rPr>
          <w:rFonts w:cstheme="minorHAnsi"/>
          <w:sz w:val="24"/>
          <w:szCs w:val="24"/>
        </w:rPr>
        <w:t xml:space="preserve">reminded me that in </w:t>
      </w:r>
      <w:r w:rsidR="0027688E">
        <w:rPr>
          <w:rFonts w:cstheme="minorHAnsi"/>
          <w:sz w:val="24"/>
          <w:szCs w:val="24"/>
        </w:rPr>
        <w:t>fact that the birth of Jesus</w:t>
      </w:r>
      <w:r w:rsidR="001D448D">
        <w:rPr>
          <w:rFonts w:cstheme="minorHAnsi"/>
          <w:sz w:val="24"/>
          <w:szCs w:val="24"/>
        </w:rPr>
        <w:t xml:space="preserve"> is also recorded </w:t>
      </w:r>
      <w:r w:rsidR="00195C15">
        <w:rPr>
          <w:rFonts w:cstheme="minorHAnsi"/>
          <w:sz w:val="24"/>
          <w:szCs w:val="24"/>
        </w:rPr>
        <w:t xml:space="preserve">in the book of Revelation. </w:t>
      </w:r>
      <w:r w:rsidR="00557180">
        <w:rPr>
          <w:rFonts w:cstheme="minorHAnsi"/>
          <w:sz w:val="24"/>
          <w:szCs w:val="24"/>
        </w:rPr>
        <w:t xml:space="preserve">But </w:t>
      </w:r>
      <w:r w:rsidR="0032744C">
        <w:rPr>
          <w:rFonts w:cstheme="minorHAnsi"/>
          <w:sz w:val="24"/>
          <w:szCs w:val="24"/>
        </w:rPr>
        <w:t xml:space="preserve">just </w:t>
      </w:r>
      <w:r w:rsidR="00557180">
        <w:rPr>
          <w:rFonts w:cstheme="minorHAnsi"/>
          <w:sz w:val="24"/>
          <w:szCs w:val="24"/>
        </w:rPr>
        <w:t>l</w:t>
      </w:r>
      <w:r w:rsidR="00195C15">
        <w:rPr>
          <w:rFonts w:cstheme="minorHAnsi"/>
          <w:sz w:val="24"/>
          <w:szCs w:val="24"/>
        </w:rPr>
        <w:t>ike in John’s gospel, where you blink and miss the mention of Jesus</w:t>
      </w:r>
      <w:r w:rsidR="00FE07FF">
        <w:rPr>
          <w:rFonts w:cstheme="minorHAnsi"/>
          <w:sz w:val="24"/>
          <w:szCs w:val="24"/>
        </w:rPr>
        <w:t>’</w:t>
      </w:r>
      <w:r w:rsidR="00195C15">
        <w:rPr>
          <w:rFonts w:cstheme="minorHAnsi"/>
          <w:sz w:val="24"/>
          <w:szCs w:val="24"/>
        </w:rPr>
        <w:t xml:space="preserve"> birth </w:t>
      </w:r>
      <w:r w:rsidR="0032744C">
        <w:rPr>
          <w:rFonts w:cstheme="minorHAnsi"/>
          <w:sz w:val="24"/>
          <w:szCs w:val="24"/>
        </w:rPr>
        <w:t>(</w:t>
      </w:r>
      <w:r w:rsidR="00195C15" w:rsidRPr="0032744C">
        <w:rPr>
          <w:rFonts w:cstheme="minorHAnsi"/>
          <w:sz w:val="24"/>
          <w:szCs w:val="24"/>
        </w:rPr>
        <w:t>The Word became flesh and dwelt among us</w:t>
      </w:r>
      <w:r w:rsidR="0032744C">
        <w:rPr>
          <w:rFonts w:cstheme="minorHAnsi"/>
          <w:sz w:val="24"/>
          <w:szCs w:val="24"/>
        </w:rPr>
        <w:t>)</w:t>
      </w:r>
      <w:r w:rsidR="00557180">
        <w:rPr>
          <w:rFonts w:cstheme="minorHAnsi"/>
          <w:sz w:val="24"/>
          <w:szCs w:val="24"/>
        </w:rPr>
        <w:t xml:space="preserve"> </w:t>
      </w:r>
      <w:r w:rsidR="00FE07FF">
        <w:rPr>
          <w:rFonts w:cstheme="minorHAnsi"/>
          <w:sz w:val="24"/>
          <w:szCs w:val="24"/>
        </w:rPr>
        <w:t>you</w:t>
      </w:r>
      <w:r w:rsidR="00557180">
        <w:rPr>
          <w:rFonts w:cstheme="minorHAnsi"/>
          <w:sz w:val="24"/>
          <w:szCs w:val="24"/>
        </w:rPr>
        <w:t xml:space="preserve"> </w:t>
      </w:r>
      <w:r w:rsidR="00FE07FF">
        <w:rPr>
          <w:rFonts w:cstheme="minorHAnsi"/>
          <w:sz w:val="24"/>
          <w:szCs w:val="24"/>
        </w:rPr>
        <w:t xml:space="preserve">could </w:t>
      </w:r>
      <w:r w:rsidR="00557180">
        <w:rPr>
          <w:rFonts w:cstheme="minorHAnsi"/>
          <w:sz w:val="24"/>
          <w:szCs w:val="24"/>
        </w:rPr>
        <w:t xml:space="preserve">also </w:t>
      </w:r>
      <w:r w:rsidR="00FE07FF">
        <w:rPr>
          <w:rFonts w:cstheme="minorHAnsi"/>
          <w:sz w:val="24"/>
          <w:szCs w:val="24"/>
        </w:rPr>
        <w:t xml:space="preserve">be excused for missing </w:t>
      </w:r>
      <w:r w:rsidR="00557180">
        <w:rPr>
          <w:rFonts w:cstheme="minorHAnsi"/>
          <w:sz w:val="24"/>
          <w:szCs w:val="24"/>
        </w:rPr>
        <w:t xml:space="preserve">the mention of </w:t>
      </w:r>
      <w:r w:rsidR="00FE07FF">
        <w:rPr>
          <w:rFonts w:cstheme="minorHAnsi"/>
          <w:sz w:val="24"/>
          <w:szCs w:val="24"/>
        </w:rPr>
        <w:t xml:space="preserve">Jesus’ birth in </w:t>
      </w:r>
      <w:r w:rsidR="00557180">
        <w:rPr>
          <w:rFonts w:cstheme="minorHAnsi"/>
          <w:sz w:val="24"/>
          <w:szCs w:val="24"/>
        </w:rPr>
        <w:t xml:space="preserve">the book of </w:t>
      </w:r>
      <w:r w:rsidR="00FE07FF">
        <w:rPr>
          <w:rFonts w:cstheme="minorHAnsi"/>
          <w:sz w:val="24"/>
          <w:szCs w:val="24"/>
        </w:rPr>
        <w:t>Revelation also</w:t>
      </w:r>
      <w:r w:rsidR="00D71010">
        <w:rPr>
          <w:rFonts w:cstheme="minorHAnsi"/>
          <w:sz w:val="24"/>
          <w:szCs w:val="24"/>
        </w:rPr>
        <w:t>, with all its symbolism and allusions</w:t>
      </w:r>
      <w:r w:rsidR="00FE07FF">
        <w:rPr>
          <w:rFonts w:cstheme="minorHAnsi"/>
          <w:sz w:val="24"/>
          <w:szCs w:val="24"/>
        </w:rPr>
        <w:t xml:space="preserve">. </w:t>
      </w:r>
      <w:r w:rsidR="0032744C">
        <w:rPr>
          <w:rFonts w:cstheme="minorHAnsi"/>
          <w:sz w:val="24"/>
          <w:szCs w:val="24"/>
        </w:rPr>
        <w:t xml:space="preserve">But there in </w:t>
      </w:r>
      <w:r w:rsidR="00785EED">
        <w:rPr>
          <w:rFonts w:cstheme="minorHAnsi"/>
          <w:sz w:val="24"/>
          <w:szCs w:val="24"/>
        </w:rPr>
        <w:t xml:space="preserve">Revelation </w:t>
      </w:r>
      <w:r w:rsidR="00FE07FF">
        <w:rPr>
          <w:rFonts w:cstheme="minorHAnsi"/>
          <w:sz w:val="24"/>
          <w:szCs w:val="24"/>
        </w:rPr>
        <w:t xml:space="preserve">chapter </w:t>
      </w:r>
      <w:r w:rsidR="00785EED">
        <w:rPr>
          <w:rFonts w:cstheme="minorHAnsi"/>
          <w:sz w:val="24"/>
          <w:szCs w:val="24"/>
        </w:rPr>
        <w:t xml:space="preserve">12 verse 1 we </w:t>
      </w:r>
      <w:r w:rsidR="006E746E">
        <w:rPr>
          <w:rFonts w:cstheme="minorHAnsi"/>
          <w:sz w:val="24"/>
          <w:szCs w:val="24"/>
        </w:rPr>
        <w:t>read</w:t>
      </w:r>
      <w:r w:rsidR="00785EED">
        <w:rPr>
          <w:rFonts w:cstheme="minorHAnsi"/>
          <w:sz w:val="24"/>
          <w:szCs w:val="24"/>
        </w:rPr>
        <w:t xml:space="preserve">, </w:t>
      </w:r>
      <w:r w:rsidR="0086190F" w:rsidRPr="0086190F">
        <w:rPr>
          <w:rFonts w:cstheme="minorHAnsi"/>
          <w:b/>
          <w:bCs/>
          <w:sz w:val="24"/>
          <w:szCs w:val="24"/>
        </w:rPr>
        <w:t>‘</w:t>
      </w:r>
      <w:r w:rsidR="0086190F" w:rsidRPr="0086190F">
        <w:rPr>
          <w:rStyle w:val="text"/>
          <w:rFonts w:cstheme="minorHAnsi"/>
          <w:b/>
          <w:bCs/>
          <w:color w:val="000000"/>
          <w:sz w:val="24"/>
          <w:szCs w:val="24"/>
          <w:shd w:val="clear" w:color="auto" w:fill="FFFFFF"/>
        </w:rPr>
        <w:t>A great sign appeared in heaven: a woman clothed with the sun, with the moon under her feet and a crown of twelve stars on her head. </w:t>
      </w:r>
      <w:r w:rsidR="0086190F" w:rsidRPr="0086190F">
        <w:rPr>
          <w:rStyle w:val="text"/>
          <w:rFonts w:cstheme="minorHAnsi"/>
          <w:b/>
          <w:bCs/>
          <w:color w:val="000000"/>
          <w:sz w:val="24"/>
          <w:szCs w:val="24"/>
          <w:shd w:val="clear" w:color="auto" w:fill="FFFFFF"/>
          <w:vertAlign w:val="superscript"/>
        </w:rPr>
        <w:t>2 </w:t>
      </w:r>
      <w:r w:rsidR="0086190F" w:rsidRPr="0086190F">
        <w:rPr>
          <w:rStyle w:val="text"/>
          <w:rFonts w:cstheme="minorHAnsi"/>
          <w:b/>
          <w:bCs/>
          <w:color w:val="000000"/>
          <w:sz w:val="24"/>
          <w:szCs w:val="24"/>
          <w:shd w:val="clear" w:color="auto" w:fill="FFFFFF"/>
        </w:rPr>
        <w:t xml:space="preserve">She was pregnant and cried out in pain as she was about to give </w:t>
      </w:r>
      <w:r w:rsidR="0086190F" w:rsidRPr="0086190F">
        <w:rPr>
          <w:rStyle w:val="text"/>
          <w:rFonts w:cstheme="minorHAnsi"/>
          <w:b/>
          <w:bCs/>
          <w:color w:val="000000"/>
          <w:sz w:val="24"/>
          <w:szCs w:val="24"/>
          <w:shd w:val="clear" w:color="auto" w:fill="FFFFFF"/>
        </w:rPr>
        <w:lastRenderedPageBreak/>
        <w:t>birth. </w:t>
      </w:r>
      <w:r w:rsidR="0086190F" w:rsidRPr="0086190F">
        <w:rPr>
          <w:rStyle w:val="text"/>
          <w:rFonts w:cstheme="minorHAnsi"/>
          <w:b/>
          <w:bCs/>
          <w:color w:val="000000"/>
          <w:sz w:val="24"/>
          <w:szCs w:val="24"/>
          <w:shd w:val="clear" w:color="auto" w:fill="FFFFFF"/>
          <w:vertAlign w:val="superscript"/>
        </w:rPr>
        <w:t>3 </w:t>
      </w:r>
      <w:r w:rsidR="0086190F" w:rsidRPr="0086190F">
        <w:rPr>
          <w:rStyle w:val="text"/>
          <w:rFonts w:cstheme="minorHAnsi"/>
          <w:b/>
          <w:bCs/>
          <w:color w:val="000000"/>
          <w:sz w:val="24"/>
          <w:szCs w:val="24"/>
          <w:shd w:val="clear" w:color="auto" w:fill="FFFFFF"/>
        </w:rPr>
        <w:t>Then another sign appeared in heaven: an enormous red dragon with seven heads and ten horns and seven crowns on its heads. </w:t>
      </w:r>
      <w:r w:rsidR="0086190F" w:rsidRPr="0086190F">
        <w:rPr>
          <w:rStyle w:val="text"/>
          <w:rFonts w:cstheme="minorHAnsi"/>
          <w:b/>
          <w:bCs/>
          <w:color w:val="000000"/>
          <w:sz w:val="24"/>
          <w:szCs w:val="24"/>
          <w:shd w:val="clear" w:color="auto" w:fill="FFFFFF"/>
          <w:vertAlign w:val="superscript"/>
        </w:rPr>
        <w:t>4 </w:t>
      </w:r>
      <w:r w:rsidR="0086190F" w:rsidRPr="0086190F">
        <w:rPr>
          <w:rStyle w:val="text"/>
          <w:rFonts w:cstheme="minorHAnsi"/>
          <w:b/>
          <w:bCs/>
          <w:color w:val="000000"/>
          <w:sz w:val="24"/>
          <w:szCs w:val="24"/>
          <w:shd w:val="clear" w:color="auto" w:fill="FFFFFF"/>
        </w:rPr>
        <w:t>Its tail swept a third of the stars out of the sky and flung them to the earth. The dragon stood in front of the woman who was about to give birth, so that it might devour her child the moment he was born. </w:t>
      </w:r>
      <w:r w:rsidR="0086190F" w:rsidRPr="0086190F">
        <w:rPr>
          <w:rStyle w:val="text"/>
          <w:rFonts w:cstheme="minorHAnsi"/>
          <w:b/>
          <w:bCs/>
          <w:color w:val="000000"/>
          <w:sz w:val="24"/>
          <w:szCs w:val="24"/>
          <w:shd w:val="clear" w:color="auto" w:fill="FFFFFF"/>
          <w:vertAlign w:val="superscript"/>
        </w:rPr>
        <w:t>5 </w:t>
      </w:r>
      <w:r w:rsidR="0086190F" w:rsidRPr="0086190F">
        <w:rPr>
          <w:rStyle w:val="text"/>
          <w:rFonts w:cstheme="minorHAnsi"/>
          <w:b/>
          <w:bCs/>
          <w:color w:val="000000"/>
          <w:sz w:val="24"/>
          <w:szCs w:val="24"/>
          <w:shd w:val="clear" w:color="auto" w:fill="FFFFFF"/>
        </w:rPr>
        <w:t>She gave birth to a son, a male child, who ‘will rule all the nations with an iron sceptre.’ And her child was snatched up to God and to his throne. </w:t>
      </w:r>
      <w:r w:rsidR="0086190F" w:rsidRPr="0086190F">
        <w:rPr>
          <w:rStyle w:val="text"/>
          <w:rFonts w:cstheme="minorHAnsi"/>
          <w:b/>
          <w:bCs/>
          <w:color w:val="000000"/>
          <w:sz w:val="24"/>
          <w:szCs w:val="24"/>
          <w:shd w:val="clear" w:color="auto" w:fill="FFFFFF"/>
          <w:vertAlign w:val="superscript"/>
        </w:rPr>
        <w:t>6 </w:t>
      </w:r>
      <w:r w:rsidR="0086190F" w:rsidRPr="0086190F">
        <w:rPr>
          <w:rStyle w:val="text"/>
          <w:rFonts w:cstheme="minorHAnsi"/>
          <w:b/>
          <w:bCs/>
          <w:color w:val="000000"/>
          <w:sz w:val="24"/>
          <w:szCs w:val="24"/>
          <w:shd w:val="clear" w:color="auto" w:fill="FFFFFF"/>
        </w:rPr>
        <w:t>The woman fled into the wilderness to a place prepared for her by God, where she might be taken care of</w:t>
      </w:r>
      <w:r w:rsidR="001716E2">
        <w:rPr>
          <w:rStyle w:val="text"/>
          <w:rFonts w:cstheme="minorHAnsi"/>
          <w:b/>
          <w:bCs/>
          <w:color w:val="000000"/>
          <w:sz w:val="24"/>
          <w:szCs w:val="24"/>
          <w:shd w:val="clear" w:color="auto" w:fill="FFFFFF"/>
        </w:rPr>
        <w:t>..</w:t>
      </w:r>
      <w:r w:rsidR="0086190F" w:rsidRPr="0086190F">
        <w:rPr>
          <w:rStyle w:val="text"/>
          <w:rFonts w:cstheme="minorHAnsi"/>
          <w:b/>
          <w:bCs/>
          <w:color w:val="000000"/>
          <w:sz w:val="24"/>
          <w:szCs w:val="24"/>
          <w:shd w:val="clear" w:color="auto" w:fill="FFFFFF"/>
        </w:rPr>
        <w:t>.</w:t>
      </w:r>
      <w:r w:rsidR="00246AC5">
        <w:rPr>
          <w:rStyle w:val="text"/>
          <w:rFonts w:cstheme="minorHAnsi"/>
          <w:b/>
          <w:bCs/>
          <w:color w:val="000000"/>
          <w:sz w:val="24"/>
          <w:szCs w:val="24"/>
          <w:shd w:val="clear" w:color="auto" w:fill="FFFFFF"/>
        </w:rPr>
        <w:t>’</w:t>
      </w:r>
    </w:p>
    <w:p w14:paraId="2FDEAC6F" w14:textId="0C89F6F8" w:rsidR="00246AC5" w:rsidRDefault="00246AC5" w:rsidP="001F5515">
      <w:pPr>
        <w:spacing w:after="0" w:line="240" w:lineRule="auto"/>
        <w:rPr>
          <w:rStyle w:val="text"/>
          <w:rFonts w:cstheme="minorHAnsi"/>
          <w:b/>
          <w:bCs/>
          <w:color w:val="000000"/>
          <w:sz w:val="24"/>
          <w:szCs w:val="24"/>
          <w:shd w:val="clear" w:color="auto" w:fill="FFFFFF"/>
        </w:rPr>
      </w:pPr>
    </w:p>
    <w:p w14:paraId="4B03B5CE" w14:textId="4C99A20D" w:rsidR="000363A8" w:rsidRDefault="00246AC5" w:rsidP="001F5515">
      <w:pPr>
        <w:spacing w:after="0" w:line="240" w:lineRule="auto"/>
        <w:rPr>
          <w:rStyle w:val="text"/>
          <w:rFonts w:cstheme="minorHAnsi"/>
          <w:color w:val="000000"/>
          <w:sz w:val="24"/>
          <w:szCs w:val="24"/>
          <w:shd w:val="clear" w:color="auto" w:fill="FFFFFF"/>
        </w:rPr>
      </w:pPr>
      <w:r>
        <w:rPr>
          <w:rStyle w:val="text"/>
          <w:rFonts w:cstheme="minorHAnsi"/>
          <w:color w:val="000000"/>
          <w:sz w:val="24"/>
          <w:szCs w:val="24"/>
          <w:shd w:val="clear" w:color="auto" w:fill="FFFFFF"/>
        </w:rPr>
        <w:t xml:space="preserve">It's not quite the Christmas story as we </w:t>
      </w:r>
      <w:r w:rsidR="00C115F9">
        <w:rPr>
          <w:rStyle w:val="text"/>
          <w:rFonts w:cstheme="minorHAnsi"/>
          <w:color w:val="000000"/>
          <w:sz w:val="24"/>
          <w:szCs w:val="24"/>
          <w:shd w:val="clear" w:color="auto" w:fill="FFFFFF"/>
        </w:rPr>
        <w:t>generally hear it. Who knew that there was an enormous red dragon in the nativity story</w:t>
      </w:r>
      <w:r w:rsidR="009D1C4A">
        <w:rPr>
          <w:rStyle w:val="text"/>
          <w:rFonts w:cstheme="minorHAnsi"/>
          <w:color w:val="000000"/>
          <w:sz w:val="24"/>
          <w:szCs w:val="24"/>
          <w:shd w:val="clear" w:color="auto" w:fill="FFFFFF"/>
        </w:rPr>
        <w:t>?</w:t>
      </w:r>
      <w:r w:rsidR="00C115F9">
        <w:rPr>
          <w:rStyle w:val="text"/>
          <w:rFonts w:cstheme="minorHAnsi"/>
          <w:color w:val="000000"/>
          <w:sz w:val="24"/>
          <w:szCs w:val="24"/>
          <w:shd w:val="clear" w:color="auto" w:fill="FFFFFF"/>
        </w:rPr>
        <w:t xml:space="preserve"> </w:t>
      </w:r>
      <w:r w:rsidR="009D1C4A">
        <w:rPr>
          <w:rStyle w:val="text"/>
          <w:rFonts w:cstheme="minorHAnsi"/>
          <w:color w:val="000000"/>
          <w:sz w:val="24"/>
          <w:szCs w:val="24"/>
          <w:shd w:val="clear" w:color="auto" w:fill="FFFFFF"/>
        </w:rPr>
        <w:t>And the woman mentioned is not to be understood as Mary, but rather as God’s chosen people</w:t>
      </w:r>
      <w:r w:rsidR="008B4CDE">
        <w:rPr>
          <w:rStyle w:val="text"/>
          <w:rFonts w:cstheme="minorHAnsi"/>
          <w:color w:val="000000"/>
          <w:sz w:val="24"/>
          <w:szCs w:val="24"/>
          <w:shd w:val="clear" w:color="auto" w:fill="FFFFFF"/>
        </w:rPr>
        <w:t>, Israel</w:t>
      </w:r>
      <w:r w:rsidR="009B4824">
        <w:rPr>
          <w:rStyle w:val="text"/>
          <w:rFonts w:cstheme="minorHAnsi"/>
          <w:color w:val="000000"/>
          <w:sz w:val="24"/>
          <w:szCs w:val="24"/>
          <w:shd w:val="clear" w:color="auto" w:fill="FFFFFF"/>
        </w:rPr>
        <w:t>; for Jesus enters this world through his birth in</w:t>
      </w:r>
      <w:r w:rsidR="0032744C">
        <w:rPr>
          <w:rStyle w:val="text"/>
          <w:rFonts w:cstheme="minorHAnsi"/>
          <w:color w:val="000000"/>
          <w:sz w:val="24"/>
          <w:szCs w:val="24"/>
          <w:shd w:val="clear" w:color="auto" w:fill="FFFFFF"/>
        </w:rPr>
        <w:t xml:space="preserve">to the family of </w:t>
      </w:r>
      <w:r w:rsidR="009B4824">
        <w:rPr>
          <w:rStyle w:val="text"/>
          <w:rFonts w:cstheme="minorHAnsi"/>
          <w:color w:val="000000"/>
          <w:sz w:val="24"/>
          <w:szCs w:val="24"/>
          <w:shd w:val="clear" w:color="auto" w:fill="FFFFFF"/>
        </w:rPr>
        <w:t>Israel</w:t>
      </w:r>
      <w:r w:rsidR="009D1C4A">
        <w:rPr>
          <w:rStyle w:val="text"/>
          <w:rFonts w:cstheme="minorHAnsi"/>
          <w:color w:val="000000"/>
          <w:sz w:val="24"/>
          <w:szCs w:val="24"/>
          <w:shd w:val="clear" w:color="auto" w:fill="FFFFFF"/>
        </w:rPr>
        <w:t xml:space="preserve">. </w:t>
      </w:r>
      <w:r w:rsidR="0032744C">
        <w:rPr>
          <w:rStyle w:val="text"/>
          <w:rFonts w:cstheme="minorHAnsi"/>
          <w:color w:val="000000"/>
          <w:sz w:val="24"/>
          <w:szCs w:val="24"/>
          <w:shd w:val="clear" w:color="auto" w:fill="FFFFFF"/>
        </w:rPr>
        <w:t xml:space="preserve">In Revelation, </w:t>
      </w:r>
      <w:r w:rsidR="00510D48">
        <w:rPr>
          <w:rStyle w:val="text"/>
          <w:rFonts w:cstheme="minorHAnsi"/>
          <w:color w:val="000000"/>
          <w:sz w:val="24"/>
          <w:szCs w:val="24"/>
          <w:shd w:val="clear" w:color="auto" w:fill="FFFFFF"/>
        </w:rPr>
        <w:t xml:space="preserve">John </w:t>
      </w:r>
      <w:r w:rsidR="00CB5C8E">
        <w:rPr>
          <w:rStyle w:val="text"/>
          <w:rFonts w:cstheme="minorHAnsi"/>
          <w:color w:val="000000"/>
          <w:sz w:val="24"/>
          <w:szCs w:val="24"/>
          <w:shd w:val="clear" w:color="auto" w:fill="FFFFFF"/>
        </w:rPr>
        <w:t>tell</w:t>
      </w:r>
      <w:r w:rsidR="0032744C">
        <w:rPr>
          <w:rStyle w:val="text"/>
          <w:rFonts w:cstheme="minorHAnsi"/>
          <w:color w:val="000000"/>
          <w:sz w:val="24"/>
          <w:szCs w:val="24"/>
          <w:shd w:val="clear" w:color="auto" w:fill="FFFFFF"/>
        </w:rPr>
        <w:t>s</w:t>
      </w:r>
      <w:r w:rsidR="00CB5C8E">
        <w:rPr>
          <w:rStyle w:val="text"/>
          <w:rFonts w:cstheme="minorHAnsi"/>
          <w:color w:val="000000"/>
          <w:sz w:val="24"/>
          <w:szCs w:val="24"/>
          <w:shd w:val="clear" w:color="auto" w:fill="FFFFFF"/>
        </w:rPr>
        <w:t xml:space="preserve"> us about the </w:t>
      </w:r>
      <w:r w:rsidR="00510D48">
        <w:rPr>
          <w:rStyle w:val="text"/>
          <w:rFonts w:cstheme="minorHAnsi"/>
          <w:color w:val="000000"/>
          <w:sz w:val="24"/>
          <w:szCs w:val="24"/>
          <w:shd w:val="clear" w:color="auto" w:fill="FFFFFF"/>
        </w:rPr>
        <w:t>birth of Jesus</w:t>
      </w:r>
      <w:r w:rsidR="00CB5C8E">
        <w:rPr>
          <w:rStyle w:val="text"/>
          <w:rFonts w:cstheme="minorHAnsi"/>
          <w:color w:val="000000"/>
          <w:sz w:val="24"/>
          <w:szCs w:val="24"/>
          <w:shd w:val="clear" w:color="auto" w:fill="FFFFFF"/>
        </w:rPr>
        <w:t xml:space="preserve"> from his </w:t>
      </w:r>
      <w:r w:rsidR="009B4824">
        <w:rPr>
          <w:rStyle w:val="text"/>
          <w:rFonts w:cstheme="minorHAnsi"/>
          <w:color w:val="000000"/>
          <w:sz w:val="24"/>
          <w:szCs w:val="24"/>
          <w:shd w:val="clear" w:color="auto" w:fill="FFFFFF"/>
        </w:rPr>
        <w:t xml:space="preserve">heavenly </w:t>
      </w:r>
      <w:r w:rsidR="0032744C">
        <w:rPr>
          <w:rStyle w:val="text"/>
          <w:rFonts w:cstheme="minorHAnsi"/>
          <w:color w:val="000000"/>
          <w:sz w:val="24"/>
          <w:szCs w:val="24"/>
          <w:shd w:val="clear" w:color="auto" w:fill="FFFFFF"/>
        </w:rPr>
        <w:t xml:space="preserve">universal </w:t>
      </w:r>
      <w:r w:rsidR="00CB5C8E">
        <w:rPr>
          <w:rStyle w:val="text"/>
          <w:rFonts w:cstheme="minorHAnsi"/>
          <w:color w:val="000000"/>
          <w:sz w:val="24"/>
          <w:szCs w:val="24"/>
          <w:shd w:val="clear" w:color="auto" w:fill="FFFFFF"/>
        </w:rPr>
        <w:t>viewpoint</w:t>
      </w:r>
      <w:r w:rsidR="00510D48">
        <w:rPr>
          <w:rStyle w:val="text"/>
          <w:rFonts w:cstheme="minorHAnsi"/>
          <w:color w:val="000000"/>
          <w:sz w:val="24"/>
          <w:szCs w:val="24"/>
          <w:shd w:val="clear" w:color="auto" w:fill="FFFFFF"/>
        </w:rPr>
        <w:t xml:space="preserve">. </w:t>
      </w:r>
      <w:r w:rsidR="00EC5040">
        <w:rPr>
          <w:rStyle w:val="text"/>
          <w:rFonts w:cstheme="minorHAnsi"/>
          <w:color w:val="000000"/>
          <w:sz w:val="24"/>
          <w:szCs w:val="24"/>
          <w:shd w:val="clear" w:color="auto" w:fill="FFFFFF"/>
        </w:rPr>
        <w:t xml:space="preserve">Jesus </w:t>
      </w:r>
      <w:r w:rsidR="00AC00CF">
        <w:rPr>
          <w:rStyle w:val="text"/>
          <w:rFonts w:cstheme="minorHAnsi"/>
          <w:color w:val="000000"/>
          <w:sz w:val="24"/>
          <w:szCs w:val="24"/>
          <w:shd w:val="clear" w:color="auto" w:fill="FFFFFF"/>
        </w:rPr>
        <w:t xml:space="preserve">was born </w:t>
      </w:r>
      <w:r w:rsidR="00EC5040">
        <w:rPr>
          <w:rStyle w:val="text"/>
          <w:rFonts w:cstheme="minorHAnsi"/>
          <w:color w:val="000000"/>
          <w:sz w:val="24"/>
          <w:szCs w:val="24"/>
          <w:shd w:val="clear" w:color="auto" w:fill="FFFFFF"/>
        </w:rPr>
        <w:t xml:space="preserve">into this world </w:t>
      </w:r>
      <w:r w:rsidR="0032744C">
        <w:rPr>
          <w:rStyle w:val="text"/>
          <w:rFonts w:cstheme="minorHAnsi"/>
          <w:color w:val="000000"/>
          <w:sz w:val="24"/>
          <w:szCs w:val="24"/>
          <w:shd w:val="clear" w:color="auto" w:fill="FFFFFF"/>
        </w:rPr>
        <w:t xml:space="preserve">and time </w:t>
      </w:r>
      <w:r w:rsidR="00EC5040">
        <w:rPr>
          <w:rStyle w:val="text"/>
          <w:rFonts w:cstheme="minorHAnsi"/>
          <w:color w:val="000000"/>
          <w:sz w:val="24"/>
          <w:szCs w:val="24"/>
          <w:shd w:val="clear" w:color="auto" w:fill="FFFFFF"/>
        </w:rPr>
        <w:t xml:space="preserve">in order </w:t>
      </w:r>
      <w:r w:rsidR="00AC00CF">
        <w:rPr>
          <w:rStyle w:val="text"/>
          <w:rFonts w:cstheme="minorHAnsi"/>
          <w:color w:val="000000"/>
          <w:sz w:val="24"/>
          <w:szCs w:val="24"/>
          <w:shd w:val="clear" w:color="auto" w:fill="FFFFFF"/>
        </w:rPr>
        <w:t xml:space="preserve">to do combat with Satan, the enormous red dragon. </w:t>
      </w:r>
      <w:r w:rsidR="00EC5040">
        <w:rPr>
          <w:rStyle w:val="text"/>
          <w:rFonts w:cstheme="minorHAnsi"/>
          <w:color w:val="000000"/>
          <w:sz w:val="24"/>
          <w:szCs w:val="24"/>
          <w:shd w:val="clear" w:color="auto" w:fill="FFFFFF"/>
        </w:rPr>
        <w:t>I</w:t>
      </w:r>
      <w:r w:rsidR="003E0AF8">
        <w:rPr>
          <w:rStyle w:val="text"/>
          <w:rFonts w:cstheme="minorHAnsi"/>
          <w:color w:val="000000"/>
          <w:sz w:val="24"/>
          <w:szCs w:val="24"/>
          <w:shd w:val="clear" w:color="auto" w:fill="FFFFFF"/>
        </w:rPr>
        <w:t xml:space="preserve">n Revelation, John moves straight from Jesus’ birth </w:t>
      </w:r>
      <w:r w:rsidR="00A73C6A">
        <w:rPr>
          <w:rStyle w:val="text"/>
          <w:rFonts w:cstheme="minorHAnsi"/>
          <w:color w:val="000000"/>
          <w:sz w:val="24"/>
          <w:szCs w:val="24"/>
          <w:shd w:val="clear" w:color="auto" w:fill="FFFFFF"/>
        </w:rPr>
        <w:t xml:space="preserve">to his resurrection and ascension – </w:t>
      </w:r>
      <w:r w:rsidR="00A73C6A" w:rsidRPr="00A73C6A">
        <w:rPr>
          <w:rStyle w:val="text"/>
          <w:rFonts w:cstheme="minorHAnsi"/>
          <w:b/>
          <w:bCs/>
          <w:i/>
          <w:iCs/>
          <w:color w:val="000000"/>
          <w:sz w:val="24"/>
          <w:szCs w:val="24"/>
          <w:shd w:val="clear" w:color="auto" w:fill="FFFFFF"/>
        </w:rPr>
        <w:t>She</w:t>
      </w:r>
      <w:r w:rsidR="00A73C6A">
        <w:rPr>
          <w:rStyle w:val="text"/>
          <w:rFonts w:cstheme="minorHAnsi"/>
          <w:b/>
          <w:bCs/>
          <w:i/>
          <w:iCs/>
          <w:color w:val="000000"/>
          <w:sz w:val="24"/>
          <w:szCs w:val="24"/>
          <w:shd w:val="clear" w:color="auto" w:fill="FFFFFF"/>
        </w:rPr>
        <w:t xml:space="preserve"> </w:t>
      </w:r>
      <w:r w:rsidR="00A73C6A" w:rsidRPr="00A73C6A">
        <w:rPr>
          <w:rStyle w:val="text"/>
          <w:rFonts w:cstheme="minorHAnsi"/>
          <w:b/>
          <w:bCs/>
          <w:i/>
          <w:iCs/>
          <w:color w:val="000000"/>
          <w:sz w:val="24"/>
          <w:szCs w:val="24"/>
          <w:shd w:val="clear" w:color="auto" w:fill="FFFFFF"/>
        </w:rPr>
        <w:t>gave birth to a son, a male child, who ‘will rule all the nations with an iron sceptre.’ And her child was snatched up to God and to his throne.</w:t>
      </w:r>
      <w:r w:rsidR="00A73C6A">
        <w:rPr>
          <w:rStyle w:val="text"/>
          <w:rFonts w:cstheme="minorHAnsi"/>
          <w:b/>
          <w:bCs/>
          <w:i/>
          <w:iCs/>
          <w:color w:val="000000"/>
          <w:sz w:val="24"/>
          <w:szCs w:val="24"/>
          <w:shd w:val="clear" w:color="auto" w:fill="FFFFFF"/>
        </w:rPr>
        <w:t xml:space="preserve">’ </w:t>
      </w:r>
      <w:r w:rsidR="00A73C6A">
        <w:rPr>
          <w:rStyle w:val="text"/>
          <w:rFonts w:cstheme="minorHAnsi"/>
          <w:color w:val="000000"/>
          <w:sz w:val="24"/>
          <w:szCs w:val="24"/>
          <w:shd w:val="clear" w:color="auto" w:fill="FFFFFF"/>
        </w:rPr>
        <w:t xml:space="preserve">– </w:t>
      </w:r>
      <w:r w:rsidR="0031493A">
        <w:rPr>
          <w:rStyle w:val="text"/>
          <w:rFonts w:cstheme="minorHAnsi"/>
          <w:color w:val="000000"/>
          <w:sz w:val="24"/>
          <w:szCs w:val="24"/>
          <w:shd w:val="clear" w:color="auto" w:fill="FFFFFF"/>
        </w:rPr>
        <w:t xml:space="preserve">testifying </w:t>
      </w:r>
      <w:r w:rsidR="000363A8">
        <w:rPr>
          <w:rStyle w:val="text"/>
          <w:rFonts w:cstheme="minorHAnsi"/>
          <w:color w:val="000000"/>
          <w:sz w:val="24"/>
          <w:szCs w:val="24"/>
          <w:shd w:val="clear" w:color="auto" w:fill="FFFFFF"/>
        </w:rPr>
        <w:t>to the fact that Jesus</w:t>
      </w:r>
      <w:r w:rsidR="0031493A">
        <w:rPr>
          <w:rStyle w:val="text"/>
          <w:rFonts w:cstheme="minorHAnsi"/>
          <w:color w:val="000000"/>
          <w:sz w:val="24"/>
          <w:szCs w:val="24"/>
          <w:shd w:val="clear" w:color="auto" w:fill="FFFFFF"/>
        </w:rPr>
        <w:t>’ human</w:t>
      </w:r>
      <w:r w:rsidR="000363A8">
        <w:rPr>
          <w:rStyle w:val="text"/>
          <w:rFonts w:cstheme="minorHAnsi"/>
          <w:color w:val="000000"/>
          <w:sz w:val="24"/>
          <w:szCs w:val="24"/>
          <w:shd w:val="clear" w:color="auto" w:fill="FFFFFF"/>
        </w:rPr>
        <w:t xml:space="preserve"> birth was </w:t>
      </w:r>
      <w:r w:rsidR="0031493A">
        <w:rPr>
          <w:rStyle w:val="text"/>
          <w:rFonts w:cstheme="minorHAnsi"/>
          <w:color w:val="000000"/>
          <w:sz w:val="24"/>
          <w:szCs w:val="24"/>
          <w:shd w:val="clear" w:color="auto" w:fill="FFFFFF"/>
        </w:rPr>
        <w:t xml:space="preserve">for the purposes of </w:t>
      </w:r>
      <w:r w:rsidR="000363A8">
        <w:rPr>
          <w:rStyle w:val="text"/>
          <w:rFonts w:cstheme="minorHAnsi"/>
          <w:color w:val="000000"/>
          <w:sz w:val="24"/>
          <w:szCs w:val="24"/>
          <w:shd w:val="clear" w:color="auto" w:fill="FFFFFF"/>
        </w:rPr>
        <w:t>rescu</w:t>
      </w:r>
      <w:r w:rsidR="0031493A">
        <w:rPr>
          <w:rStyle w:val="text"/>
          <w:rFonts w:cstheme="minorHAnsi"/>
          <w:color w:val="000000"/>
          <w:sz w:val="24"/>
          <w:szCs w:val="24"/>
          <w:shd w:val="clear" w:color="auto" w:fill="FFFFFF"/>
        </w:rPr>
        <w:t>ing</w:t>
      </w:r>
      <w:r w:rsidR="000363A8">
        <w:rPr>
          <w:rStyle w:val="text"/>
          <w:rFonts w:cstheme="minorHAnsi"/>
          <w:color w:val="000000"/>
          <w:sz w:val="24"/>
          <w:szCs w:val="24"/>
          <w:shd w:val="clear" w:color="auto" w:fill="FFFFFF"/>
        </w:rPr>
        <w:t xml:space="preserve"> us from Satan </w:t>
      </w:r>
      <w:r w:rsidR="0031493A">
        <w:rPr>
          <w:rStyle w:val="text"/>
          <w:rFonts w:cstheme="minorHAnsi"/>
          <w:color w:val="000000"/>
          <w:sz w:val="24"/>
          <w:szCs w:val="24"/>
          <w:shd w:val="clear" w:color="auto" w:fill="FFFFFF"/>
        </w:rPr>
        <w:t xml:space="preserve">and </w:t>
      </w:r>
      <w:r w:rsidR="000363A8">
        <w:rPr>
          <w:rStyle w:val="text"/>
          <w:rFonts w:cstheme="minorHAnsi"/>
          <w:color w:val="000000"/>
          <w:sz w:val="24"/>
          <w:szCs w:val="24"/>
          <w:shd w:val="clear" w:color="auto" w:fill="FFFFFF"/>
        </w:rPr>
        <w:t xml:space="preserve">opening up </w:t>
      </w:r>
      <w:r w:rsidR="0031493A">
        <w:rPr>
          <w:rStyle w:val="text"/>
          <w:rFonts w:cstheme="minorHAnsi"/>
          <w:color w:val="000000"/>
          <w:sz w:val="24"/>
          <w:szCs w:val="24"/>
          <w:shd w:val="clear" w:color="auto" w:fill="FFFFFF"/>
        </w:rPr>
        <w:t xml:space="preserve">for us </w:t>
      </w:r>
      <w:r w:rsidR="000363A8">
        <w:rPr>
          <w:rStyle w:val="text"/>
          <w:rFonts w:cstheme="minorHAnsi"/>
          <w:color w:val="000000"/>
          <w:sz w:val="24"/>
          <w:szCs w:val="24"/>
          <w:shd w:val="clear" w:color="auto" w:fill="FFFFFF"/>
        </w:rPr>
        <w:t xml:space="preserve">the way </w:t>
      </w:r>
      <w:r w:rsidR="00B92031">
        <w:rPr>
          <w:rStyle w:val="text"/>
          <w:rFonts w:cstheme="minorHAnsi"/>
          <w:color w:val="000000"/>
          <w:sz w:val="24"/>
          <w:szCs w:val="24"/>
          <w:shd w:val="clear" w:color="auto" w:fill="FFFFFF"/>
        </w:rPr>
        <w:t xml:space="preserve">to eternal life </w:t>
      </w:r>
      <w:r w:rsidR="000363A8">
        <w:rPr>
          <w:rStyle w:val="text"/>
          <w:rFonts w:cstheme="minorHAnsi"/>
          <w:color w:val="000000"/>
          <w:sz w:val="24"/>
          <w:szCs w:val="24"/>
          <w:shd w:val="clear" w:color="auto" w:fill="FFFFFF"/>
        </w:rPr>
        <w:t xml:space="preserve">with God. </w:t>
      </w:r>
    </w:p>
    <w:p w14:paraId="23D43700" w14:textId="3F07D8BD" w:rsidR="00246AC5" w:rsidRDefault="000363A8" w:rsidP="001F5515">
      <w:pPr>
        <w:spacing w:after="0" w:line="240" w:lineRule="auto"/>
        <w:rPr>
          <w:rStyle w:val="text"/>
          <w:rFonts w:cstheme="minorHAnsi"/>
          <w:color w:val="000000"/>
          <w:sz w:val="24"/>
          <w:szCs w:val="24"/>
          <w:shd w:val="clear" w:color="auto" w:fill="FFFFFF"/>
        </w:rPr>
      </w:pPr>
      <w:r>
        <w:rPr>
          <w:rStyle w:val="text"/>
          <w:rFonts w:cstheme="minorHAnsi"/>
          <w:color w:val="000000"/>
          <w:sz w:val="24"/>
          <w:szCs w:val="24"/>
          <w:shd w:val="clear" w:color="auto" w:fill="FFFFFF"/>
        </w:rPr>
        <w:t>And he has done this</w:t>
      </w:r>
      <w:r w:rsidR="002617BF">
        <w:rPr>
          <w:rStyle w:val="text"/>
          <w:rFonts w:cstheme="minorHAnsi"/>
          <w:color w:val="000000"/>
          <w:sz w:val="24"/>
          <w:szCs w:val="24"/>
          <w:shd w:val="clear" w:color="auto" w:fill="FFFFFF"/>
        </w:rPr>
        <w:t>!</w:t>
      </w:r>
      <w:r w:rsidR="00B92031">
        <w:rPr>
          <w:rStyle w:val="text"/>
          <w:rFonts w:cstheme="minorHAnsi"/>
          <w:color w:val="000000"/>
          <w:sz w:val="24"/>
          <w:szCs w:val="24"/>
          <w:shd w:val="clear" w:color="auto" w:fill="FFFFFF"/>
        </w:rPr>
        <w:t xml:space="preserve"> Satan has been defeated, and we have life through faith in Jesus as our Lord and Saviour. </w:t>
      </w:r>
    </w:p>
    <w:p w14:paraId="2B128FAC" w14:textId="77777777" w:rsidR="00B92031" w:rsidRDefault="00B92031" w:rsidP="001F5515">
      <w:pPr>
        <w:spacing w:after="0" w:line="240" w:lineRule="auto"/>
        <w:rPr>
          <w:rStyle w:val="text"/>
          <w:rFonts w:cstheme="minorHAnsi"/>
          <w:color w:val="000000"/>
          <w:sz w:val="24"/>
          <w:szCs w:val="24"/>
          <w:shd w:val="clear" w:color="auto" w:fill="FFFFFF"/>
        </w:rPr>
      </w:pPr>
    </w:p>
    <w:p w14:paraId="230B4B55" w14:textId="1C12FA02" w:rsidR="002500FE" w:rsidRDefault="000363A8" w:rsidP="001F5515">
      <w:pPr>
        <w:spacing w:after="0" w:line="240" w:lineRule="auto"/>
        <w:rPr>
          <w:rStyle w:val="text"/>
          <w:rFonts w:cstheme="minorHAnsi"/>
          <w:color w:val="000000"/>
          <w:sz w:val="24"/>
          <w:szCs w:val="24"/>
          <w:shd w:val="clear" w:color="auto" w:fill="FFFFFF"/>
        </w:rPr>
      </w:pPr>
      <w:r>
        <w:rPr>
          <w:rStyle w:val="text"/>
          <w:rFonts w:cstheme="minorHAnsi"/>
          <w:color w:val="000000"/>
          <w:sz w:val="24"/>
          <w:szCs w:val="24"/>
          <w:shd w:val="clear" w:color="auto" w:fill="FFFFFF"/>
        </w:rPr>
        <w:t>This</w:t>
      </w:r>
      <w:r w:rsidR="002617BF">
        <w:rPr>
          <w:rStyle w:val="text"/>
          <w:rFonts w:cstheme="minorHAnsi"/>
          <w:color w:val="000000"/>
          <w:sz w:val="24"/>
          <w:szCs w:val="24"/>
          <w:shd w:val="clear" w:color="auto" w:fill="FFFFFF"/>
        </w:rPr>
        <w:t xml:space="preserve"> is</w:t>
      </w:r>
      <w:r>
        <w:rPr>
          <w:rStyle w:val="text"/>
          <w:rFonts w:cstheme="minorHAnsi"/>
          <w:color w:val="000000"/>
          <w:sz w:val="24"/>
          <w:szCs w:val="24"/>
          <w:shd w:val="clear" w:color="auto" w:fill="FFFFFF"/>
        </w:rPr>
        <w:t xml:space="preserve"> St John’s testimony to us. This is his faith and his witness, so that in hearing this, we might believe and </w:t>
      </w:r>
      <w:r w:rsidR="002500FE">
        <w:rPr>
          <w:rStyle w:val="text"/>
          <w:rFonts w:cstheme="minorHAnsi"/>
          <w:color w:val="000000"/>
          <w:sz w:val="24"/>
          <w:szCs w:val="24"/>
          <w:shd w:val="clear" w:color="auto" w:fill="FFFFFF"/>
        </w:rPr>
        <w:t>have life eternal.</w:t>
      </w:r>
      <w:r w:rsidR="00CA1DBB">
        <w:rPr>
          <w:rStyle w:val="text"/>
          <w:rFonts w:cstheme="minorHAnsi"/>
          <w:color w:val="000000"/>
          <w:sz w:val="24"/>
          <w:szCs w:val="24"/>
          <w:shd w:val="clear" w:color="auto" w:fill="FFFFFF"/>
        </w:rPr>
        <w:t xml:space="preserve"> </w:t>
      </w:r>
    </w:p>
    <w:p w14:paraId="54F0B696" w14:textId="000FB4A1" w:rsidR="00B672CC" w:rsidRPr="00E311FA" w:rsidRDefault="002500FE" w:rsidP="001F5515">
      <w:pPr>
        <w:spacing w:after="0" w:line="240" w:lineRule="auto"/>
        <w:rPr>
          <w:rFonts w:cstheme="minorHAnsi"/>
          <w:sz w:val="24"/>
          <w:szCs w:val="24"/>
        </w:rPr>
      </w:pPr>
      <w:r>
        <w:rPr>
          <w:rStyle w:val="text"/>
          <w:rFonts w:cstheme="minorHAnsi"/>
          <w:color w:val="000000"/>
          <w:sz w:val="24"/>
          <w:szCs w:val="24"/>
          <w:shd w:val="clear" w:color="auto" w:fill="FFFFFF"/>
        </w:rPr>
        <w:t xml:space="preserve">Like the </w:t>
      </w:r>
      <w:r w:rsidR="001A19B1">
        <w:rPr>
          <w:rStyle w:val="text"/>
          <w:rFonts w:cstheme="minorHAnsi"/>
          <w:color w:val="000000"/>
          <w:sz w:val="24"/>
          <w:szCs w:val="24"/>
          <w:shd w:val="clear" w:color="auto" w:fill="FFFFFF"/>
        </w:rPr>
        <w:t xml:space="preserve">encouragement </w:t>
      </w:r>
      <w:r w:rsidR="006006AB">
        <w:rPr>
          <w:rStyle w:val="text"/>
          <w:rFonts w:cstheme="minorHAnsi"/>
          <w:color w:val="000000"/>
          <w:sz w:val="24"/>
          <w:szCs w:val="24"/>
          <w:shd w:val="clear" w:color="auto" w:fill="FFFFFF"/>
        </w:rPr>
        <w:t xml:space="preserve">of the </w:t>
      </w:r>
      <w:r w:rsidR="00DD1944">
        <w:rPr>
          <w:rStyle w:val="text"/>
          <w:rFonts w:cstheme="minorHAnsi"/>
          <w:color w:val="000000"/>
          <w:sz w:val="24"/>
          <w:szCs w:val="24"/>
          <w:shd w:val="clear" w:color="auto" w:fill="FFFFFF"/>
        </w:rPr>
        <w:t>F</w:t>
      </w:r>
      <w:r>
        <w:rPr>
          <w:rStyle w:val="text"/>
          <w:rFonts w:cstheme="minorHAnsi"/>
          <w:color w:val="000000"/>
          <w:sz w:val="24"/>
          <w:szCs w:val="24"/>
          <w:shd w:val="clear" w:color="auto" w:fill="FFFFFF"/>
        </w:rPr>
        <w:t xml:space="preserve">east of St Stephen (Dec 26) and the Feast of the Holy Innocents (Dec 28) which </w:t>
      </w:r>
      <w:r w:rsidR="00DD1944">
        <w:rPr>
          <w:rStyle w:val="text"/>
          <w:rFonts w:cstheme="minorHAnsi"/>
          <w:color w:val="000000"/>
          <w:sz w:val="24"/>
          <w:szCs w:val="24"/>
          <w:shd w:val="clear" w:color="auto" w:fill="FFFFFF"/>
        </w:rPr>
        <w:t xml:space="preserve">remind us not to </w:t>
      </w:r>
      <w:r w:rsidR="00D567DE">
        <w:rPr>
          <w:rStyle w:val="text"/>
          <w:rFonts w:cstheme="minorHAnsi"/>
          <w:color w:val="000000"/>
          <w:sz w:val="24"/>
          <w:szCs w:val="24"/>
          <w:shd w:val="clear" w:color="auto" w:fill="FFFFFF"/>
        </w:rPr>
        <w:t>lose</w:t>
      </w:r>
      <w:r w:rsidR="00DD1944">
        <w:rPr>
          <w:rStyle w:val="text"/>
          <w:rFonts w:cstheme="minorHAnsi"/>
          <w:color w:val="000000"/>
          <w:sz w:val="24"/>
          <w:szCs w:val="24"/>
          <w:shd w:val="clear" w:color="auto" w:fill="FFFFFF"/>
        </w:rPr>
        <w:t xml:space="preserve"> hope in the </w:t>
      </w:r>
      <w:r w:rsidR="00D77E06">
        <w:rPr>
          <w:rStyle w:val="text"/>
          <w:rFonts w:cstheme="minorHAnsi"/>
          <w:color w:val="000000"/>
          <w:sz w:val="24"/>
          <w:szCs w:val="24"/>
          <w:shd w:val="clear" w:color="auto" w:fill="FFFFFF"/>
        </w:rPr>
        <w:t xml:space="preserve">midst of the </w:t>
      </w:r>
      <w:r w:rsidR="00DD1944">
        <w:rPr>
          <w:rStyle w:val="text"/>
          <w:rFonts w:cstheme="minorHAnsi"/>
          <w:color w:val="000000"/>
          <w:sz w:val="24"/>
          <w:szCs w:val="24"/>
          <w:shd w:val="clear" w:color="auto" w:fill="FFFFFF"/>
        </w:rPr>
        <w:t>persecution of God’s faithful</w:t>
      </w:r>
      <w:r w:rsidR="001644F9">
        <w:rPr>
          <w:rStyle w:val="text"/>
          <w:rFonts w:cstheme="minorHAnsi"/>
          <w:color w:val="000000"/>
          <w:sz w:val="24"/>
          <w:szCs w:val="24"/>
          <w:shd w:val="clear" w:color="auto" w:fill="FFFFFF"/>
        </w:rPr>
        <w:t xml:space="preserve">, so too </w:t>
      </w:r>
      <w:r w:rsidR="001A19B1">
        <w:rPr>
          <w:rStyle w:val="text"/>
          <w:rFonts w:cstheme="minorHAnsi"/>
          <w:color w:val="000000"/>
          <w:sz w:val="24"/>
          <w:szCs w:val="24"/>
          <w:shd w:val="clear" w:color="auto" w:fill="FFFFFF"/>
        </w:rPr>
        <w:t xml:space="preserve">the Feast of St John (Dec 27) </w:t>
      </w:r>
      <w:r w:rsidR="001644F9">
        <w:rPr>
          <w:rStyle w:val="text"/>
          <w:rFonts w:cstheme="minorHAnsi"/>
          <w:color w:val="000000"/>
          <w:sz w:val="24"/>
          <w:szCs w:val="24"/>
          <w:shd w:val="clear" w:color="auto" w:fill="FFFFFF"/>
        </w:rPr>
        <w:t>reminds us to hold on to the hope and truth we have in Jesus</w:t>
      </w:r>
      <w:r w:rsidR="006006AB">
        <w:rPr>
          <w:rStyle w:val="text"/>
          <w:rFonts w:cstheme="minorHAnsi"/>
          <w:color w:val="000000"/>
          <w:sz w:val="24"/>
          <w:szCs w:val="24"/>
          <w:shd w:val="clear" w:color="auto" w:fill="FFFFFF"/>
        </w:rPr>
        <w:t xml:space="preserve"> - </w:t>
      </w:r>
      <w:r w:rsidR="00D567DE">
        <w:rPr>
          <w:rStyle w:val="text"/>
          <w:rFonts w:cstheme="minorHAnsi"/>
          <w:color w:val="000000"/>
          <w:sz w:val="24"/>
          <w:szCs w:val="24"/>
          <w:shd w:val="clear" w:color="auto" w:fill="FFFFFF"/>
        </w:rPr>
        <w:t>who was born into this world</w:t>
      </w:r>
      <w:r w:rsidR="006006AB">
        <w:rPr>
          <w:rStyle w:val="text"/>
          <w:rFonts w:cstheme="minorHAnsi"/>
          <w:color w:val="000000"/>
          <w:sz w:val="24"/>
          <w:szCs w:val="24"/>
          <w:shd w:val="clear" w:color="auto" w:fill="FFFFFF"/>
        </w:rPr>
        <w:t xml:space="preserve"> of darkness</w:t>
      </w:r>
      <w:r w:rsidR="00D567DE">
        <w:rPr>
          <w:rStyle w:val="text"/>
          <w:rFonts w:cstheme="minorHAnsi"/>
          <w:color w:val="000000"/>
          <w:sz w:val="24"/>
          <w:szCs w:val="24"/>
          <w:shd w:val="clear" w:color="auto" w:fill="FFFFFF"/>
        </w:rPr>
        <w:t xml:space="preserve">, to combat </w:t>
      </w:r>
      <w:r w:rsidR="00D77E06">
        <w:rPr>
          <w:rStyle w:val="text"/>
          <w:rFonts w:cstheme="minorHAnsi"/>
          <w:color w:val="000000"/>
          <w:sz w:val="24"/>
          <w:szCs w:val="24"/>
          <w:shd w:val="clear" w:color="auto" w:fill="FFFFFF"/>
        </w:rPr>
        <w:t xml:space="preserve">and defeat </w:t>
      </w:r>
      <w:r w:rsidR="00D567DE">
        <w:rPr>
          <w:rStyle w:val="text"/>
          <w:rFonts w:cstheme="minorHAnsi"/>
          <w:color w:val="000000"/>
          <w:sz w:val="24"/>
          <w:szCs w:val="24"/>
          <w:shd w:val="clear" w:color="auto" w:fill="FFFFFF"/>
        </w:rPr>
        <w:t xml:space="preserve">the evil and </w:t>
      </w:r>
      <w:r w:rsidR="00372B02">
        <w:rPr>
          <w:rStyle w:val="text"/>
          <w:rFonts w:cstheme="minorHAnsi"/>
          <w:color w:val="000000"/>
          <w:sz w:val="24"/>
          <w:szCs w:val="24"/>
          <w:shd w:val="clear" w:color="auto" w:fill="FFFFFF"/>
        </w:rPr>
        <w:t xml:space="preserve">the </w:t>
      </w:r>
      <w:r w:rsidR="005B200A">
        <w:rPr>
          <w:rStyle w:val="text"/>
          <w:rFonts w:cstheme="minorHAnsi"/>
          <w:color w:val="000000"/>
          <w:sz w:val="24"/>
          <w:szCs w:val="24"/>
          <w:shd w:val="clear" w:color="auto" w:fill="FFFFFF"/>
        </w:rPr>
        <w:t xml:space="preserve">deceptions </w:t>
      </w:r>
      <w:r w:rsidR="00372B02">
        <w:rPr>
          <w:rStyle w:val="text"/>
          <w:rFonts w:cstheme="minorHAnsi"/>
          <w:color w:val="000000"/>
          <w:sz w:val="24"/>
          <w:szCs w:val="24"/>
          <w:shd w:val="clear" w:color="auto" w:fill="FFFFFF"/>
        </w:rPr>
        <w:t>that Satan will use to lead us away from God</w:t>
      </w:r>
      <w:r w:rsidR="005B200A">
        <w:rPr>
          <w:rStyle w:val="text"/>
          <w:rFonts w:cstheme="minorHAnsi"/>
          <w:color w:val="000000"/>
          <w:sz w:val="24"/>
          <w:szCs w:val="24"/>
          <w:shd w:val="clear" w:color="auto" w:fill="FFFFFF"/>
        </w:rPr>
        <w:t xml:space="preserve">; and </w:t>
      </w:r>
      <w:r w:rsidR="00D77E06">
        <w:rPr>
          <w:rStyle w:val="text"/>
          <w:rFonts w:cstheme="minorHAnsi"/>
          <w:color w:val="000000"/>
          <w:sz w:val="24"/>
          <w:szCs w:val="24"/>
          <w:shd w:val="clear" w:color="auto" w:fill="FFFFFF"/>
        </w:rPr>
        <w:t xml:space="preserve">through Jesus </w:t>
      </w:r>
      <w:r w:rsidR="005B200A">
        <w:rPr>
          <w:rStyle w:val="text"/>
          <w:rFonts w:cstheme="minorHAnsi"/>
          <w:color w:val="000000"/>
          <w:sz w:val="24"/>
          <w:szCs w:val="24"/>
          <w:shd w:val="clear" w:color="auto" w:fill="FFFFFF"/>
        </w:rPr>
        <w:t xml:space="preserve">to </w:t>
      </w:r>
      <w:r w:rsidR="00D77E06">
        <w:rPr>
          <w:rStyle w:val="text"/>
          <w:rFonts w:cstheme="minorHAnsi"/>
          <w:color w:val="000000"/>
          <w:sz w:val="24"/>
          <w:szCs w:val="24"/>
          <w:shd w:val="clear" w:color="auto" w:fill="FFFFFF"/>
        </w:rPr>
        <w:t xml:space="preserve">be </w:t>
      </w:r>
      <w:r w:rsidR="005B200A">
        <w:rPr>
          <w:rStyle w:val="text"/>
          <w:rFonts w:cstheme="minorHAnsi"/>
          <w:color w:val="000000"/>
          <w:sz w:val="24"/>
          <w:szCs w:val="24"/>
          <w:shd w:val="clear" w:color="auto" w:fill="FFFFFF"/>
        </w:rPr>
        <w:t>draw</w:t>
      </w:r>
      <w:r w:rsidR="00D77E06">
        <w:rPr>
          <w:rStyle w:val="text"/>
          <w:rFonts w:cstheme="minorHAnsi"/>
          <w:color w:val="000000"/>
          <w:sz w:val="24"/>
          <w:szCs w:val="24"/>
          <w:shd w:val="clear" w:color="auto" w:fill="FFFFFF"/>
        </w:rPr>
        <w:t>n</w:t>
      </w:r>
      <w:r w:rsidR="005B200A">
        <w:rPr>
          <w:rStyle w:val="text"/>
          <w:rFonts w:cstheme="minorHAnsi"/>
          <w:color w:val="000000"/>
          <w:sz w:val="24"/>
          <w:szCs w:val="24"/>
          <w:shd w:val="clear" w:color="auto" w:fill="FFFFFF"/>
        </w:rPr>
        <w:t xml:space="preserve"> back to God </w:t>
      </w:r>
      <w:r w:rsidR="004D1EDD">
        <w:rPr>
          <w:rStyle w:val="text"/>
          <w:rFonts w:cstheme="minorHAnsi"/>
          <w:color w:val="000000"/>
          <w:sz w:val="24"/>
          <w:szCs w:val="24"/>
          <w:shd w:val="clear" w:color="auto" w:fill="FFFFFF"/>
        </w:rPr>
        <w:t xml:space="preserve">in </w:t>
      </w:r>
      <w:r w:rsidR="00D77E06">
        <w:rPr>
          <w:rStyle w:val="text"/>
          <w:rFonts w:cstheme="minorHAnsi"/>
          <w:color w:val="000000"/>
          <w:sz w:val="24"/>
          <w:szCs w:val="24"/>
          <w:shd w:val="clear" w:color="auto" w:fill="FFFFFF"/>
        </w:rPr>
        <w:t xml:space="preserve">live in </w:t>
      </w:r>
      <w:r w:rsidR="004D1EDD">
        <w:rPr>
          <w:rStyle w:val="text"/>
          <w:rFonts w:cstheme="minorHAnsi"/>
          <w:color w:val="000000"/>
          <w:sz w:val="24"/>
          <w:szCs w:val="24"/>
          <w:shd w:val="clear" w:color="auto" w:fill="FFFFFF"/>
        </w:rPr>
        <w:t xml:space="preserve">the joy of his </w:t>
      </w:r>
      <w:r w:rsidR="00D77E06">
        <w:rPr>
          <w:rStyle w:val="text"/>
          <w:rFonts w:cstheme="minorHAnsi"/>
          <w:color w:val="000000"/>
          <w:sz w:val="24"/>
          <w:szCs w:val="24"/>
          <w:shd w:val="clear" w:color="auto" w:fill="FFFFFF"/>
        </w:rPr>
        <w:t xml:space="preserve">gift of </w:t>
      </w:r>
      <w:r w:rsidR="004D1EDD">
        <w:rPr>
          <w:rStyle w:val="text"/>
          <w:rFonts w:cstheme="minorHAnsi"/>
          <w:color w:val="000000"/>
          <w:sz w:val="24"/>
          <w:szCs w:val="24"/>
          <w:shd w:val="clear" w:color="auto" w:fill="FFFFFF"/>
        </w:rPr>
        <w:t>eternal life and light</w:t>
      </w:r>
      <w:r w:rsidR="00372B02">
        <w:rPr>
          <w:rStyle w:val="text"/>
          <w:rFonts w:cstheme="minorHAnsi"/>
          <w:color w:val="000000"/>
          <w:sz w:val="24"/>
          <w:szCs w:val="24"/>
          <w:shd w:val="clear" w:color="auto" w:fill="FFFFFF"/>
        </w:rPr>
        <w:t xml:space="preserve">. </w:t>
      </w:r>
      <w:r w:rsidR="0018443B">
        <w:rPr>
          <w:rStyle w:val="text"/>
          <w:rFonts w:cstheme="minorHAnsi"/>
          <w:color w:val="000000"/>
          <w:sz w:val="24"/>
          <w:szCs w:val="24"/>
          <w:shd w:val="clear" w:color="auto" w:fill="FFFFFF"/>
        </w:rPr>
        <w:t xml:space="preserve">Thanks be to God. </w:t>
      </w:r>
      <w:bookmarkStart w:id="0" w:name="_GoBack"/>
      <w:bookmarkEnd w:id="0"/>
      <w:r w:rsidR="004D1EDD">
        <w:rPr>
          <w:rStyle w:val="text"/>
          <w:rFonts w:cstheme="minorHAnsi"/>
          <w:color w:val="000000"/>
          <w:sz w:val="24"/>
          <w:szCs w:val="24"/>
          <w:shd w:val="clear" w:color="auto" w:fill="FFFFFF"/>
        </w:rPr>
        <w:t xml:space="preserve">Amen. </w:t>
      </w:r>
    </w:p>
    <w:sectPr w:rsidR="00B672CC" w:rsidRPr="00E311FA" w:rsidSect="007104C6">
      <w:pgSz w:w="8419" w:h="11906"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7B7E"/>
    <w:multiLevelType w:val="hybridMultilevel"/>
    <w:tmpl w:val="3E3C0A62"/>
    <w:lvl w:ilvl="0" w:tplc="17940B78">
      <w:numFmt w:val="bullet"/>
      <w:lvlText w:val="-"/>
      <w:lvlJc w:val="left"/>
      <w:pPr>
        <w:ind w:left="720" w:hanging="360"/>
      </w:pPr>
      <w:rPr>
        <w:rFonts w:ascii="Calibri" w:eastAsia="Times New Roman" w:hAnsi="Calibri" w:cs="Calibri"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DB06E01"/>
    <w:multiLevelType w:val="multilevel"/>
    <w:tmpl w:val="D04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8A32F4"/>
    <w:multiLevelType w:val="multilevel"/>
    <w:tmpl w:val="F0883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AB25DC"/>
    <w:multiLevelType w:val="multilevel"/>
    <w:tmpl w:val="3278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bookFoldPrinting/>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5DE"/>
    <w:rsid w:val="000363A8"/>
    <w:rsid w:val="000407B7"/>
    <w:rsid w:val="00071043"/>
    <w:rsid w:val="000761A4"/>
    <w:rsid w:val="00086175"/>
    <w:rsid w:val="00094403"/>
    <w:rsid w:val="00094CE2"/>
    <w:rsid w:val="00095209"/>
    <w:rsid w:val="000B4312"/>
    <w:rsid w:val="000B60FC"/>
    <w:rsid w:val="00101193"/>
    <w:rsid w:val="00107B7D"/>
    <w:rsid w:val="001202D3"/>
    <w:rsid w:val="00145EA9"/>
    <w:rsid w:val="001545B6"/>
    <w:rsid w:val="00162301"/>
    <w:rsid w:val="001644F9"/>
    <w:rsid w:val="001716E2"/>
    <w:rsid w:val="0018443B"/>
    <w:rsid w:val="00187E86"/>
    <w:rsid w:val="00195C15"/>
    <w:rsid w:val="001A19B1"/>
    <w:rsid w:val="001A5B41"/>
    <w:rsid w:val="001C5558"/>
    <w:rsid w:val="001D448D"/>
    <w:rsid w:val="001F5515"/>
    <w:rsid w:val="00223B05"/>
    <w:rsid w:val="00246AC5"/>
    <w:rsid w:val="002500FE"/>
    <w:rsid w:val="002617BF"/>
    <w:rsid w:val="0026605F"/>
    <w:rsid w:val="0027688E"/>
    <w:rsid w:val="00276914"/>
    <w:rsid w:val="00281E29"/>
    <w:rsid w:val="00296BDE"/>
    <w:rsid w:val="002B17A5"/>
    <w:rsid w:val="002B721C"/>
    <w:rsid w:val="002D4B5C"/>
    <w:rsid w:val="002E674C"/>
    <w:rsid w:val="00304CAF"/>
    <w:rsid w:val="0031493A"/>
    <w:rsid w:val="0032744C"/>
    <w:rsid w:val="003314AC"/>
    <w:rsid w:val="00350D7D"/>
    <w:rsid w:val="00372B02"/>
    <w:rsid w:val="00397B53"/>
    <w:rsid w:val="003A54E1"/>
    <w:rsid w:val="003E0AF8"/>
    <w:rsid w:val="003F1C7C"/>
    <w:rsid w:val="003F46B9"/>
    <w:rsid w:val="003F5D5B"/>
    <w:rsid w:val="00411D93"/>
    <w:rsid w:val="004221B1"/>
    <w:rsid w:val="00491987"/>
    <w:rsid w:val="00495866"/>
    <w:rsid w:val="004A30BA"/>
    <w:rsid w:val="004B6FCE"/>
    <w:rsid w:val="004C48AE"/>
    <w:rsid w:val="004C63A0"/>
    <w:rsid w:val="004D18A4"/>
    <w:rsid w:val="004D1EDD"/>
    <w:rsid w:val="004F277F"/>
    <w:rsid w:val="00510D48"/>
    <w:rsid w:val="00537141"/>
    <w:rsid w:val="005564E1"/>
    <w:rsid w:val="00557180"/>
    <w:rsid w:val="005722C3"/>
    <w:rsid w:val="005A012F"/>
    <w:rsid w:val="005A4386"/>
    <w:rsid w:val="005B200A"/>
    <w:rsid w:val="005F3E00"/>
    <w:rsid w:val="006006AB"/>
    <w:rsid w:val="006016FA"/>
    <w:rsid w:val="00604A2E"/>
    <w:rsid w:val="00623C07"/>
    <w:rsid w:val="00645705"/>
    <w:rsid w:val="00694929"/>
    <w:rsid w:val="006B60CD"/>
    <w:rsid w:val="006D63E7"/>
    <w:rsid w:val="006E3909"/>
    <w:rsid w:val="006E746E"/>
    <w:rsid w:val="007104C6"/>
    <w:rsid w:val="0077422E"/>
    <w:rsid w:val="00785466"/>
    <w:rsid w:val="00785EED"/>
    <w:rsid w:val="007B21FA"/>
    <w:rsid w:val="007C7509"/>
    <w:rsid w:val="007F68BC"/>
    <w:rsid w:val="00816624"/>
    <w:rsid w:val="00820A30"/>
    <w:rsid w:val="00823259"/>
    <w:rsid w:val="0083726A"/>
    <w:rsid w:val="00840E4D"/>
    <w:rsid w:val="008541F7"/>
    <w:rsid w:val="0086190F"/>
    <w:rsid w:val="00875BB1"/>
    <w:rsid w:val="008906C8"/>
    <w:rsid w:val="008B4CDE"/>
    <w:rsid w:val="00912107"/>
    <w:rsid w:val="00913167"/>
    <w:rsid w:val="009631FB"/>
    <w:rsid w:val="00963B8C"/>
    <w:rsid w:val="00967225"/>
    <w:rsid w:val="009755EB"/>
    <w:rsid w:val="009B0EC6"/>
    <w:rsid w:val="009B4824"/>
    <w:rsid w:val="009D1C4A"/>
    <w:rsid w:val="009F121F"/>
    <w:rsid w:val="009F4597"/>
    <w:rsid w:val="009F4DCB"/>
    <w:rsid w:val="00A0228F"/>
    <w:rsid w:val="00A06706"/>
    <w:rsid w:val="00A14718"/>
    <w:rsid w:val="00A175DE"/>
    <w:rsid w:val="00A22CB4"/>
    <w:rsid w:val="00A3434B"/>
    <w:rsid w:val="00A51202"/>
    <w:rsid w:val="00A73C6A"/>
    <w:rsid w:val="00AC00CF"/>
    <w:rsid w:val="00AC6320"/>
    <w:rsid w:val="00AE6811"/>
    <w:rsid w:val="00AF0CB6"/>
    <w:rsid w:val="00B0725D"/>
    <w:rsid w:val="00B22AF9"/>
    <w:rsid w:val="00B22C73"/>
    <w:rsid w:val="00B434A6"/>
    <w:rsid w:val="00B672CC"/>
    <w:rsid w:val="00B762FD"/>
    <w:rsid w:val="00B92031"/>
    <w:rsid w:val="00C115F9"/>
    <w:rsid w:val="00C206C8"/>
    <w:rsid w:val="00C336F0"/>
    <w:rsid w:val="00C33FD6"/>
    <w:rsid w:val="00C44A63"/>
    <w:rsid w:val="00C96BBC"/>
    <w:rsid w:val="00CA1DBB"/>
    <w:rsid w:val="00CA3817"/>
    <w:rsid w:val="00CB553E"/>
    <w:rsid w:val="00CB5C8E"/>
    <w:rsid w:val="00CE547D"/>
    <w:rsid w:val="00CE54B7"/>
    <w:rsid w:val="00CF1D41"/>
    <w:rsid w:val="00D109AA"/>
    <w:rsid w:val="00D14357"/>
    <w:rsid w:val="00D22258"/>
    <w:rsid w:val="00D36FF0"/>
    <w:rsid w:val="00D4611B"/>
    <w:rsid w:val="00D567DE"/>
    <w:rsid w:val="00D60103"/>
    <w:rsid w:val="00D61A38"/>
    <w:rsid w:val="00D65E4A"/>
    <w:rsid w:val="00D71010"/>
    <w:rsid w:val="00D77E06"/>
    <w:rsid w:val="00D9489B"/>
    <w:rsid w:val="00D97C83"/>
    <w:rsid w:val="00DA7412"/>
    <w:rsid w:val="00DB24EE"/>
    <w:rsid w:val="00DD1944"/>
    <w:rsid w:val="00E22891"/>
    <w:rsid w:val="00E22CF9"/>
    <w:rsid w:val="00E25A69"/>
    <w:rsid w:val="00E311FA"/>
    <w:rsid w:val="00E455CA"/>
    <w:rsid w:val="00E52C0A"/>
    <w:rsid w:val="00E654E0"/>
    <w:rsid w:val="00E83AA6"/>
    <w:rsid w:val="00E8445B"/>
    <w:rsid w:val="00EC4459"/>
    <w:rsid w:val="00EC5040"/>
    <w:rsid w:val="00EC5D59"/>
    <w:rsid w:val="00EE0BA6"/>
    <w:rsid w:val="00EE4192"/>
    <w:rsid w:val="00F071F9"/>
    <w:rsid w:val="00F416DB"/>
    <w:rsid w:val="00FC40C1"/>
    <w:rsid w:val="00FD4330"/>
    <w:rsid w:val="00FE07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7ECAC"/>
  <w15:chartTrackingRefBased/>
  <w15:docId w15:val="{30EF6AB5-2585-4C63-B492-B6CDBFF75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710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E25A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07104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043"/>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071043"/>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071043"/>
    <w:rPr>
      <w:color w:val="0000FF"/>
      <w:u w:val="single"/>
    </w:rPr>
  </w:style>
  <w:style w:type="character" w:styleId="Strong">
    <w:name w:val="Strong"/>
    <w:basedOn w:val="DefaultParagraphFont"/>
    <w:uiPriority w:val="22"/>
    <w:qFormat/>
    <w:rsid w:val="00071043"/>
    <w:rPr>
      <w:b/>
      <w:bCs/>
    </w:rPr>
  </w:style>
  <w:style w:type="paragraph" w:customStyle="1" w:styleId="topic-paragraph">
    <w:name w:val="topic-paragraph"/>
    <w:basedOn w:val="Normal"/>
    <w:rsid w:val="0007104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smallcaps">
    <w:name w:val="text-smallcaps"/>
    <w:basedOn w:val="DefaultParagraphFont"/>
    <w:rsid w:val="00071043"/>
  </w:style>
  <w:style w:type="character" w:styleId="HTMLCite">
    <w:name w:val="HTML Cite"/>
    <w:basedOn w:val="DefaultParagraphFont"/>
    <w:uiPriority w:val="99"/>
    <w:semiHidden/>
    <w:unhideWhenUsed/>
    <w:rsid w:val="00071043"/>
    <w:rPr>
      <w:i/>
      <w:iCs/>
    </w:rPr>
  </w:style>
  <w:style w:type="character" w:styleId="Emphasis">
    <w:name w:val="Emphasis"/>
    <w:basedOn w:val="DefaultParagraphFont"/>
    <w:uiPriority w:val="20"/>
    <w:qFormat/>
    <w:rsid w:val="00071043"/>
    <w:rPr>
      <w:i/>
      <w:iCs/>
    </w:rPr>
  </w:style>
  <w:style w:type="character" w:customStyle="1" w:styleId="Heading2Char">
    <w:name w:val="Heading 2 Char"/>
    <w:basedOn w:val="DefaultParagraphFont"/>
    <w:link w:val="Heading2"/>
    <w:uiPriority w:val="9"/>
    <w:semiHidden/>
    <w:rsid w:val="00E25A69"/>
    <w:rPr>
      <w:rFonts w:asciiTheme="majorHAnsi" w:eastAsiaTheme="majorEastAsia" w:hAnsiTheme="majorHAnsi" w:cstheme="majorBidi"/>
      <w:color w:val="2F5496" w:themeColor="accent1" w:themeShade="BF"/>
      <w:sz w:val="26"/>
      <w:szCs w:val="26"/>
    </w:rPr>
  </w:style>
  <w:style w:type="character" w:customStyle="1" w:styleId="md-signature">
    <w:name w:val="md-signature"/>
    <w:basedOn w:val="DefaultParagraphFont"/>
    <w:rsid w:val="00E25A69"/>
  </w:style>
  <w:style w:type="paragraph" w:customStyle="1" w:styleId="entry">
    <w:name w:val="entry"/>
    <w:basedOn w:val="Normal"/>
    <w:rsid w:val="00E25A6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600">
    <w:name w:val="text-600"/>
    <w:basedOn w:val="DefaultParagraphFont"/>
    <w:rsid w:val="00E25A69"/>
  </w:style>
  <w:style w:type="paragraph" w:styleId="z-TopofForm">
    <w:name w:val="HTML Top of Form"/>
    <w:basedOn w:val="Normal"/>
    <w:next w:val="Normal"/>
    <w:link w:val="z-TopofFormChar"/>
    <w:hidden/>
    <w:uiPriority w:val="99"/>
    <w:semiHidden/>
    <w:unhideWhenUsed/>
    <w:rsid w:val="00E25A69"/>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E25A69"/>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E25A69"/>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E25A69"/>
    <w:rPr>
      <w:rFonts w:ascii="Arial" w:eastAsia="Times New Roman" w:hAnsi="Arial" w:cs="Arial"/>
      <w:vanish/>
      <w:sz w:val="16"/>
      <w:szCs w:val="16"/>
      <w:lang w:eastAsia="en-AU"/>
    </w:rPr>
  </w:style>
  <w:style w:type="paragraph" w:styleId="ListParagraph">
    <w:name w:val="List Paragraph"/>
    <w:basedOn w:val="Normal"/>
    <w:uiPriority w:val="34"/>
    <w:qFormat/>
    <w:rsid w:val="00E83AA6"/>
    <w:pPr>
      <w:ind w:left="720"/>
      <w:contextualSpacing/>
    </w:pPr>
  </w:style>
  <w:style w:type="paragraph" w:styleId="NormalWeb">
    <w:name w:val="Normal (Web)"/>
    <w:basedOn w:val="Normal"/>
    <w:uiPriority w:val="99"/>
    <w:semiHidden/>
    <w:unhideWhenUsed/>
    <w:rsid w:val="005564E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
    <w:name w:val="text"/>
    <w:basedOn w:val="DefaultParagraphFont"/>
    <w:rsid w:val="00495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36856">
      <w:bodyDiv w:val="1"/>
      <w:marLeft w:val="0"/>
      <w:marRight w:val="0"/>
      <w:marTop w:val="0"/>
      <w:marBottom w:val="0"/>
      <w:divBdr>
        <w:top w:val="none" w:sz="0" w:space="0" w:color="auto"/>
        <w:left w:val="none" w:sz="0" w:space="0" w:color="auto"/>
        <w:bottom w:val="none" w:sz="0" w:space="0" w:color="auto"/>
        <w:right w:val="none" w:sz="0" w:space="0" w:color="auto"/>
      </w:divBdr>
    </w:div>
    <w:div w:id="1216040612">
      <w:bodyDiv w:val="1"/>
      <w:marLeft w:val="0"/>
      <w:marRight w:val="0"/>
      <w:marTop w:val="0"/>
      <w:marBottom w:val="0"/>
      <w:divBdr>
        <w:top w:val="none" w:sz="0" w:space="0" w:color="auto"/>
        <w:left w:val="none" w:sz="0" w:space="0" w:color="auto"/>
        <w:bottom w:val="none" w:sz="0" w:space="0" w:color="auto"/>
        <w:right w:val="none" w:sz="0" w:space="0" w:color="auto"/>
      </w:divBdr>
      <w:divsChild>
        <w:div w:id="1950771697">
          <w:marLeft w:val="0"/>
          <w:marRight w:val="0"/>
          <w:marTop w:val="0"/>
          <w:marBottom w:val="0"/>
          <w:divBdr>
            <w:top w:val="none" w:sz="0" w:space="0" w:color="auto"/>
            <w:left w:val="none" w:sz="0" w:space="0" w:color="auto"/>
            <w:bottom w:val="none" w:sz="0" w:space="0" w:color="auto"/>
            <w:right w:val="none" w:sz="0" w:space="0" w:color="auto"/>
          </w:divBdr>
          <w:divsChild>
            <w:div w:id="1255212514">
              <w:marLeft w:val="0"/>
              <w:marRight w:val="0"/>
              <w:marTop w:val="0"/>
              <w:marBottom w:val="0"/>
              <w:divBdr>
                <w:top w:val="none" w:sz="0" w:space="0" w:color="auto"/>
                <w:left w:val="none" w:sz="0" w:space="0" w:color="auto"/>
                <w:bottom w:val="none" w:sz="0" w:space="0" w:color="auto"/>
                <w:right w:val="none" w:sz="0" w:space="0" w:color="auto"/>
              </w:divBdr>
              <w:divsChild>
                <w:div w:id="1598253430">
                  <w:marLeft w:val="0"/>
                  <w:marRight w:val="0"/>
                  <w:marTop w:val="0"/>
                  <w:marBottom w:val="0"/>
                  <w:divBdr>
                    <w:top w:val="none" w:sz="0" w:space="0" w:color="auto"/>
                    <w:left w:val="none" w:sz="0" w:space="0" w:color="auto"/>
                    <w:bottom w:val="none" w:sz="0" w:space="0" w:color="auto"/>
                    <w:right w:val="none" w:sz="0" w:space="0" w:color="auto"/>
                  </w:divBdr>
                  <w:divsChild>
                    <w:div w:id="1962571797">
                      <w:marLeft w:val="0"/>
                      <w:marRight w:val="0"/>
                      <w:marTop w:val="0"/>
                      <w:marBottom w:val="0"/>
                      <w:divBdr>
                        <w:top w:val="none" w:sz="0" w:space="0" w:color="auto"/>
                        <w:left w:val="none" w:sz="0" w:space="0" w:color="auto"/>
                        <w:bottom w:val="none" w:sz="0" w:space="0" w:color="auto"/>
                        <w:right w:val="none" w:sz="0" w:space="0" w:color="auto"/>
                      </w:divBdr>
                      <w:divsChild>
                        <w:div w:id="2065714542">
                          <w:marLeft w:val="0"/>
                          <w:marRight w:val="0"/>
                          <w:marTop w:val="0"/>
                          <w:marBottom w:val="0"/>
                          <w:divBdr>
                            <w:top w:val="none" w:sz="0" w:space="0" w:color="auto"/>
                            <w:left w:val="none" w:sz="0" w:space="0" w:color="auto"/>
                            <w:bottom w:val="none" w:sz="0" w:space="0" w:color="auto"/>
                            <w:right w:val="none" w:sz="0" w:space="0" w:color="auto"/>
                          </w:divBdr>
                          <w:divsChild>
                            <w:div w:id="765733197">
                              <w:marLeft w:val="0"/>
                              <w:marRight w:val="0"/>
                              <w:marTop w:val="0"/>
                              <w:marBottom w:val="0"/>
                              <w:divBdr>
                                <w:top w:val="none" w:sz="0" w:space="0" w:color="auto"/>
                                <w:left w:val="none" w:sz="0" w:space="0" w:color="auto"/>
                                <w:bottom w:val="none" w:sz="0" w:space="0" w:color="auto"/>
                                <w:right w:val="none" w:sz="0" w:space="0" w:color="auto"/>
                              </w:divBdr>
                              <w:divsChild>
                                <w:div w:id="210073356">
                                  <w:marLeft w:val="150"/>
                                  <w:marRight w:val="150"/>
                                  <w:marTop w:val="0"/>
                                  <w:marBottom w:val="0"/>
                                  <w:divBdr>
                                    <w:top w:val="none" w:sz="0" w:space="0" w:color="auto"/>
                                    <w:left w:val="none" w:sz="0" w:space="0" w:color="auto"/>
                                    <w:bottom w:val="none" w:sz="0" w:space="0" w:color="auto"/>
                                    <w:right w:val="none" w:sz="0" w:space="0" w:color="auto"/>
                                  </w:divBdr>
                                  <w:divsChild>
                                    <w:div w:id="142626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906973">
                          <w:marLeft w:val="0"/>
                          <w:marRight w:val="0"/>
                          <w:marTop w:val="0"/>
                          <w:marBottom w:val="0"/>
                          <w:divBdr>
                            <w:top w:val="none" w:sz="0" w:space="0" w:color="auto"/>
                            <w:left w:val="none" w:sz="0" w:space="0" w:color="auto"/>
                            <w:bottom w:val="none" w:sz="0" w:space="0" w:color="auto"/>
                            <w:right w:val="none" w:sz="0" w:space="0" w:color="auto"/>
                          </w:divBdr>
                          <w:divsChild>
                            <w:div w:id="1310817878">
                              <w:marLeft w:val="0"/>
                              <w:marRight w:val="0"/>
                              <w:marTop w:val="0"/>
                              <w:marBottom w:val="0"/>
                              <w:divBdr>
                                <w:top w:val="none" w:sz="0" w:space="0" w:color="auto"/>
                                <w:left w:val="none" w:sz="0" w:space="0" w:color="auto"/>
                                <w:bottom w:val="none" w:sz="0" w:space="0" w:color="auto"/>
                                <w:right w:val="none" w:sz="0" w:space="0" w:color="auto"/>
                              </w:divBdr>
                              <w:divsChild>
                                <w:div w:id="334115332">
                                  <w:marLeft w:val="150"/>
                                  <w:marRight w:val="150"/>
                                  <w:marTop w:val="0"/>
                                  <w:marBottom w:val="0"/>
                                  <w:divBdr>
                                    <w:top w:val="none" w:sz="0" w:space="0" w:color="auto"/>
                                    <w:left w:val="none" w:sz="0" w:space="0" w:color="auto"/>
                                    <w:bottom w:val="none" w:sz="0" w:space="0" w:color="auto"/>
                                    <w:right w:val="none" w:sz="0" w:space="0" w:color="auto"/>
                                  </w:divBdr>
                                  <w:divsChild>
                                    <w:div w:id="2207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77356">
                  <w:marLeft w:val="0"/>
                  <w:marRight w:val="0"/>
                  <w:marTop w:val="0"/>
                  <w:marBottom w:val="0"/>
                  <w:divBdr>
                    <w:top w:val="none" w:sz="0" w:space="0" w:color="auto"/>
                    <w:left w:val="none" w:sz="0" w:space="0" w:color="auto"/>
                    <w:bottom w:val="none" w:sz="0" w:space="0" w:color="auto"/>
                    <w:right w:val="none" w:sz="0" w:space="0" w:color="auto"/>
                  </w:divBdr>
                  <w:divsChild>
                    <w:div w:id="1643463168">
                      <w:marLeft w:val="0"/>
                      <w:marRight w:val="0"/>
                      <w:marTop w:val="0"/>
                      <w:marBottom w:val="0"/>
                      <w:divBdr>
                        <w:top w:val="none" w:sz="0" w:space="0" w:color="auto"/>
                        <w:left w:val="none" w:sz="0" w:space="0" w:color="auto"/>
                        <w:bottom w:val="none" w:sz="0" w:space="0" w:color="auto"/>
                        <w:right w:val="none" w:sz="0" w:space="0" w:color="auto"/>
                      </w:divBdr>
                      <w:divsChild>
                        <w:div w:id="215746921">
                          <w:marLeft w:val="0"/>
                          <w:marRight w:val="0"/>
                          <w:marTop w:val="0"/>
                          <w:marBottom w:val="0"/>
                          <w:divBdr>
                            <w:top w:val="none" w:sz="0" w:space="0" w:color="auto"/>
                            <w:left w:val="none" w:sz="0" w:space="0" w:color="auto"/>
                            <w:bottom w:val="none" w:sz="0" w:space="0" w:color="auto"/>
                            <w:right w:val="none" w:sz="0" w:space="0" w:color="auto"/>
                          </w:divBdr>
                          <w:divsChild>
                            <w:div w:id="889414380">
                              <w:marLeft w:val="0"/>
                              <w:marRight w:val="0"/>
                              <w:marTop w:val="0"/>
                              <w:marBottom w:val="0"/>
                              <w:divBdr>
                                <w:top w:val="none" w:sz="0" w:space="0" w:color="auto"/>
                                <w:left w:val="none" w:sz="0" w:space="0" w:color="auto"/>
                                <w:bottom w:val="none" w:sz="0" w:space="0" w:color="auto"/>
                                <w:right w:val="none" w:sz="0" w:space="0" w:color="auto"/>
                              </w:divBdr>
                              <w:divsChild>
                                <w:div w:id="230890783">
                                  <w:marLeft w:val="0"/>
                                  <w:marRight w:val="0"/>
                                  <w:marTop w:val="300"/>
                                  <w:marBottom w:val="0"/>
                                  <w:divBdr>
                                    <w:top w:val="none" w:sz="0" w:space="0" w:color="auto"/>
                                    <w:left w:val="none" w:sz="0" w:space="0" w:color="auto"/>
                                    <w:bottom w:val="none" w:sz="0" w:space="0" w:color="auto"/>
                                    <w:right w:val="none" w:sz="0" w:space="0" w:color="auto"/>
                                  </w:divBdr>
                                  <w:divsChild>
                                    <w:div w:id="17858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134702">
                          <w:marLeft w:val="0"/>
                          <w:marRight w:val="0"/>
                          <w:marTop w:val="0"/>
                          <w:marBottom w:val="0"/>
                          <w:divBdr>
                            <w:top w:val="none" w:sz="0" w:space="0" w:color="auto"/>
                            <w:left w:val="none" w:sz="0" w:space="0" w:color="auto"/>
                            <w:bottom w:val="none" w:sz="0" w:space="0" w:color="auto"/>
                            <w:right w:val="none" w:sz="0" w:space="0" w:color="auto"/>
                          </w:divBdr>
                          <w:divsChild>
                            <w:div w:id="956184139">
                              <w:marLeft w:val="0"/>
                              <w:marRight w:val="0"/>
                              <w:marTop w:val="0"/>
                              <w:marBottom w:val="0"/>
                              <w:divBdr>
                                <w:top w:val="none" w:sz="0" w:space="0" w:color="auto"/>
                                <w:left w:val="none" w:sz="0" w:space="0" w:color="auto"/>
                                <w:bottom w:val="none" w:sz="0" w:space="0" w:color="auto"/>
                                <w:right w:val="none" w:sz="0" w:space="0" w:color="auto"/>
                              </w:divBdr>
                              <w:divsChild>
                                <w:div w:id="1152218702">
                                  <w:marLeft w:val="0"/>
                                  <w:marRight w:val="0"/>
                                  <w:marTop w:val="300"/>
                                  <w:marBottom w:val="0"/>
                                  <w:divBdr>
                                    <w:top w:val="none" w:sz="0" w:space="0" w:color="auto"/>
                                    <w:left w:val="none" w:sz="0" w:space="0" w:color="auto"/>
                                    <w:bottom w:val="none" w:sz="0" w:space="0" w:color="auto"/>
                                    <w:right w:val="none" w:sz="0" w:space="0" w:color="auto"/>
                                  </w:divBdr>
                                  <w:divsChild>
                                    <w:div w:id="23705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342541">
              <w:marLeft w:val="0"/>
              <w:marRight w:val="0"/>
              <w:marTop w:val="0"/>
              <w:marBottom w:val="0"/>
              <w:divBdr>
                <w:top w:val="single" w:sz="36" w:space="19" w:color="14599D"/>
                <w:left w:val="none" w:sz="0" w:space="0" w:color="auto"/>
                <w:bottom w:val="none" w:sz="0" w:space="0" w:color="auto"/>
                <w:right w:val="none" w:sz="0" w:space="0" w:color="auto"/>
              </w:divBdr>
              <w:divsChild>
                <w:div w:id="493451033">
                  <w:marLeft w:val="0"/>
                  <w:marRight w:val="225"/>
                  <w:marTop w:val="0"/>
                  <w:marBottom w:val="0"/>
                  <w:divBdr>
                    <w:top w:val="single" w:sz="6" w:space="0" w:color="E6E6E6"/>
                    <w:left w:val="single" w:sz="6" w:space="0" w:color="E6E6E6"/>
                    <w:bottom w:val="single" w:sz="6" w:space="0" w:color="E6E6E6"/>
                    <w:right w:val="single" w:sz="6" w:space="0" w:color="E6E6E6"/>
                  </w:divBdr>
                </w:div>
                <w:div w:id="1442796122">
                  <w:marLeft w:val="0"/>
                  <w:marRight w:val="0"/>
                  <w:marTop w:val="0"/>
                  <w:marBottom w:val="0"/>
                  <w:divBdr>
                    <w:top w:val="none" w:sz="0" w:space="0" w:color="auto"/>
                    <w:left w:val="none" w:sz="0" w:space="0" w:color="auto"/>
                    <w:bottom w:val="none" w:sz="0" w:space="0" w:color="auto"/>
                    <w:right w:val="none" w:sz="0" w:space="0" w:color="auto"/>
                  </w:divBdr>
                </w:div>
                <w:div w:id="2116824824">
                  <w:marLeft w:val="0"/>
                  <w:marRight w:val="0"/>
                  <w:marTop w:val="150"/>
                  <w:marBottom w:val="0"/>
                  <w:divBdr>
                    <w:top w:val="none" w:sz="0" w:space="0" w:color="auto"/>
                    <w:left w:val="none" w:sz="0" w:space="0" w:color="auto"/>
                    <w:bottom w:val="none" w:sz="0" w:space="0" w:color="auto"/>
                    <w:right w:val="none" w:sz="0" w:space="0" w:color="auto"/>
                  </w:divBdr>
                </w:div>
                <w:div w:id="1878736862">
                  <w:marLeft w:val="0"/>
                  <w:marRight w:val="225"/>
                  <w:marTop w:val="0"/>
                  <w:marBottom w:val="0"/>
                  <w:divBdr>
                    <w:top w:val="single" w:sz="6" w:space="0" w:color="E6E6E6"/>
                    <w:left w:val="single" w:sz="6" w:space="0" w:color="E6E6E6"/>
                    <w:bottom w:val="single" w:sz="6" w:space="0" w:color="E6E6E6"/>
                    <w:right w:val="single" w:sz="6" w:space="0" w:color="E6E6E6"/>
                  </w:divBdr>
                </w:div>
                <w:div w:id="1731878710">
                  <w:marLeft w:val="0"/>
                  <w:marRight w:val="0"/>
                  <w:marTop w:val="0"/>
                  <w:marBottom w:val="0"/>
                  <w:divBdr>
                    <w:top w:val="none" w:sz="0" w:space="0" w:color="auto"/>
                    <w:left w:val="none" w:sz="0" w:space="0" w:color="auto"/>
                    <w:bottom w:val="none" w:sz="0" w:space="0" w:color="auto"/>
                    <w:right w:val="none" w:sz="0" w:space="0" w:color="auto"/>
                  </w:divBdr>
                </w:div>
                <w:div w:id="362557887">
                  <w:marLeft w:val="0"/>
                  <w:marRight w:val="0"/>
                  <w:marTop w:val="150"/>
                  <w:marBottom w:val="0"/>
                  <w:divBdr>
                    <w:top w:val="none" w:sz="0" w:space="0" w:color="auto"/>
                    <w:left w:val="none" w:sz="0" w:space="0" w:color="auto"/>
                    <w:bottom w:val="none" w:sz="0" w:space="0" w:color="auto"/>
                    <w:right w:val="none" w:sz="0" w:space="0" w:color="auto"/>
                  </w:divBdr>
                </w:div>
                <w:div w:id="362561878">
                  <w:marLeft w:val="0"/>
                  <w:marRight w:val="0"/>
                  <w:marTop w:val="0"/>
                  <w:marBottom w:val="0"/>
                  <w:divBdr>
                    <w:top w:val="none" w:sz="0" w:space="0" w:color="auto"/>
                    <w:left w:val="none" w:sz="0" w:space="0" w:color="auto"/>
                    <w:bottom w:val="none" w:sz="0" w:space="0" w:color="auto"/>
                    <w:right w:val="none" w:sz="0" w:space="0" w:color="auto"/>
                  </w:divBdr>
                </w:div>
                <w:div w:id="2097364300">
                  <w:marLeft w:val="0"/>
                  <w:marRight w:val="0"/>
                  <w:marTop w:val="150"/>
                  <w:marBottom w:val="0"/>
                  <w:divBdr>
                    <w:top w:val="none" w:sz="0" w:space="0" w:color="auto"/>
                    <w:left w:val="none" w:sz="0" w:space="0" w:color="auto"/>
                    <w:bottom w:val="none" w:sz="0" w:space="0" w:color="auto"/>
                    <w:right w:val="none" w:sz="0" w:space="0" w:color="auto"/>
                  </w:divBdr>
                </w:div>
              </w:divsChild>
            </w:div>
            <w:div w:id="844976437">
              <w:marLeft w:val="0"/>
              <w:marRight w:val="0"/>
              <w:marTop w:val="0"/>
              <w:marBottom w:val="0"/>
              <w:divBdr>
                <w:top w:val="none" w:sz="0" w:space="0" w:color="auto"/>
                <w:left w:val="none" w:sz="0" w:space="0" w:color="auto"/>
                <w:bottom w:val="none" w:sz="0" w:space="0" w:color="auto"/>
                <w:right w:val="none" w:sz="0" w:space="0" w:color="auto"/>
              </w:divBdr>
              <w:divsChild>
                <w:div w:id="803741376">
                  <w:marLeft w:val="0"/>
                  <w:marRight w:val="0"/>
                  <w:marTop w:val="0"/>
                  <w:marBottom w:val="0"/>
                  <w:divBdr>
                    <w:top w:val="none" w:sz="0" w:space="0" w:color="auto"/>
                    <w:left w:val="none" w:sz="0" w:space="0" w:color="auto"/>
                    <w:bottom w:val="none" w:sz="0" w:space="0" w:color="auto"/>
                    <w:right w:val="none" w:sz="0" w:space="0" w:color="auto"/>
                  </w:divBdr>
                  <w:divsChild>
                    <w:div w:id="587273252">
                      <w:marLeft w:val="0"/>
                      <w:marRight w:val="0"/>
                      <w:marTop w:val="0"/>
                      <w:marBottom w:val="300"/>
                      <w:divBdr>
                        <w:top w:val="single" w:sz="12" w:space="0" w:color="331F5F"/>
                        <w:left w:val="none" w:sz="0" w:space="0" w:color="auto"/>
                        <w:bottom w:val="none" w:sz="0" w:space="0" w:color="auto"/>
                        <w:right w:val="none" w:sz="0" w:space="0" w:color="auto"/>
                      </w:divBdr>
                      <w:divsChild>
                        <w:div w:id="540410485">
                          <w:marLeft w:val="0"/>
                          <w:marRight w:val="300"/>
                          <w:marTop w:val="0"/>
                          <w:marBottom w:val="0"/>
                          <w:divBdr>
                            <w:top w:val="none" w:sz="0" w:space="0" w:color="auto"/>
                            <w:left w:val="none" w:sz="0" w:space="0" w:color="auto"/>
                            <w:bottom w:val="none" w:sz="0" w:space="0" w:color="auto"/>
                            <w:right w:val="none" w:sz="0" w:space="0" w:color="auto"/>
                          </w:divBdr>
                        </w:div>
                        <w:div w:id="1442459445">
                          <w:marLeft w:val="0"/>
                          <w:marRight w:val="0"/>
                          <w:marTop w:val="0"/>
                          <w:marBottom w:val="0"/>
                          <w:divBdr>
                            <w:top w:val="none" w:sz="0" w:space="0" w:color="auto"/>
                            <w:left w:val="none" w:sz="0" w:space="0" w:color="auto"/>
                            <w:bottom w:val="none" w:sz="0" w:space="0" w:color="auto"/>
                            <w:right w:val="none" w:sz="0" w:space="0" w:color="auto"/>
                          </w:divBdr>
                          <w:divsChild>
                            <w:div w:id="2029526716">
                              <w:marLeft w:val="1575"/>
                              <w:marRight w:val="0"/>
                              <w:marTop w:val="0"/>
                              <w:marBottom w:val="0"/>
                              <w:divBdr>
                                <w:top w:val="none" w:sz="0" w:space="0" w:color="auto"/>
                                <w:left w:val="none" w:sz="0" w:space="0" w:color="auto"/>
                                <w:bottom w:val="none" w:sz="0" w:space="0" w:color="auto"/>
                                <w:right w:val="none" w:sz="0" w:space="0" w:color="auto"/>
                              </w:divBdr>
                              <w:divsChild>
                                <w:div w:id="1160927855">
                                  <w:marLeft w:val="0"/>
                                  <w:marRight w:val="0"/>
                                  <w:marTop w:val="0"/>
                                  <w:marBottom w:val="0"/>
                                  <w:divBdr>
                                    <w:top w:val="none" w:sz="0" w:space="0" w:color="auto"/>
                                    <w:left w:val="none" w:sz="0" w:space="0" w:color="auto"/>
                                    <w:bottom w:val="none" w:sz="0" w:space="0" w:color="auto"/>
                                    <w:right w:val="none" w:sz="0" w:space="0" w:color="auto"/>
                                  </w:divBdr>
                                </w:div>
                              </w:divsChild>
                            </w:div>
                            <w:div w:id="631206559">
                              <w:marLeft w:val="0"/>
                              <w:marRight w:val="0"/>
                              <w:marTop w:val="0"/>
                              <w:marBottom w:val="0"/>
                              <w:divBdr>
                                <w:top w:val="none" w:sz="0" w:space="0" w:color="auto"/>
                                <w:left w:val="none" w:sz="0" w:space="0" w:color="auto"/>
                                <w:bottom w:val="none" w:sz="0" w:space="0" w:color="auto"/>
                                <w:right w:val="none" w:sz="0" w:space="0" w:color="auto"/>
                              </w:divBdr>
                              <w:divsChild>
                                <w:div w:id="1135754155">
                                  <w:marLeft w:val="0"/>
                                  <w:marRight w:val="0"/>
                                  <w:marTop w:val="0"/>
                                  <w:marBottom w:val="0"/>
                                  <w:divBdr>
                                    <w:top w:val="none" w:sz="0" w:space="0" w:color="auto"/>
                                    <w:left w:val="none" w:sz="0" w:space="0" w:color="auto"/>
                                    <w:bottom w:val="none" w:sz="0" w:space="0" w:color="auto"/>
                                    <w:right w:val="none" w:sz="0" w:space="0" w:color="auto"/>
                                  </w:divBdr>
                                  <w:divsChild>
                                    <w:div w:id="434205533">
                                      <w:marLeft w:val="0"/>
                                      <w:marRight w:val="0"/>
                                      <w:marTop w:val="150"/>
                                      <w:marBottom w:val="150"/>
                                      <w:divBdr>
                                        <w:top w:val="none" w:sz="0" w:space="0" w:color="auto"/>
                                        <w:left w:val="none" w:sz="0" w:space="0" w:color="auto"/>
                                        <w:bottom w:val="none" w:sz="0" w:space="0" w:color="auto"/>
                                        <w:right w:val="none" w:sz="0" w:space="0" w:color="auto"/>
                                      </w:divBdr>
                                    </w:div>
                                    <w:div w:id="1342581735">
                                      <w:marLeft w:val="0"/>
                                      <w:marRight w:val="0"/>
                                      <w:marTop w:val="0"/>
                                      <w:marBottom w:val="0"/>
                                      <w:divBdr>
                                        <w:top w:val="none" w:sz="0" w:space="0" w:color="auto"/>
                                        <w:left w:val="none" w:sz="0" w:space="0" w:color="auto"/>
                                        <w:bottom w:val="none" w:sz="0" w:space="0" w:color="auto"/>
                                        <w:right w:val="none" w:sz="0" w:space="0" w:color="auto"/>
                                      </w:divBdr>
                                    </w:div>
                                    <w:div w:id="1170175262">
                                      <w:marLeft w:val="0"/>
                                      <w:marRight w:val="0"/>
                                      <w:marTop w:val="0"/>
                                      <w:marBottom w:val="0"/>
                                      <w:divBdr>
                                        <w:top w:val="none" w:sz="0" w:space="0" w:color="auto"/>
                                        <w:left w:val="none" w:sz="0" w:space="0" w:color="auto"/>
                                        <w:bottom w:val="none" w:sz="0" w:space="0" w:color="auto"/>
                                        <w:right w:val="none" w:sz="0" w:space="0" w:color="auto"/>
                                      </w:divBdr>
                                    </w:div>
                                    <w:div w:id="10188953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38944">
          <w:marLeft w:val="0"/>
          <w:marRight w:val="0"/>
          <w:marTop w:val="0"/>
          <w:marBottom w:val="0"/>
          <w:divBdr>
            <w:top w:val="none" w:sz="0" w:space="0" w:color="auto"/>
            <w:left w:val="none" w:sz="0" w:space="0" w:color="auto"/>
            <w:bottom w:val="none" w:sz="0" w:space="0" w:color="auto"/>
            <w:right w:val="none" w:sz="0" w:space="0" w:color="auto"/>
          </w:divBdr>
          <w:divsChild>
            <w:div w:id="1907839215">
              <w:marLeft w:val="0"/>
              <w:marRight w:val="0"/>
              <w:marTop w:val="0"/>
              <w:marBottom w:val="225"/>
              <w:divBdr>
                <w:top w:val="none" w:sz="0" w:space="0" w:color="auto"/>
                <w:left w:val="none" w:sz="0" w:space="0" w:color="auto"/>
                <w:bottom w:val="none" w:sz="0" w:space="0" w:color="auto"/>
                <w:right w:val="none" w:sz="0" w:space="0" w:color="auto"/>
              </w:divBdr>
            </w:div>
          </w:divsChild>
        </w:div>
        <w:div w:id="1513106096">
          <w:marLeft w:val="0"/>
          <w:marRight w:val="0"/>
          <w:marTop w:val="0"/>
          <w:marBottom w:val="0"/>
          <w:divBdr>
            <w:top w:val="none" w:sz="0" w:space="0" w:color="auto"/>
            <w:left w:val="none" w:sz="0" w:space="0" w:color="auto"/>
            <w:bottom w:val="none" w:sz="0" w:space="0" w:color="auto"/>
            <w:right w:val="none" w:sz="0" w:space="0" w:color="auto"/>
          </w:divBdr>
          <w:divsChild>
            <w:div w:id="488374501">
              <w:marLeft w:val="0"/>
              <w:marRight w:val="0"/>
              <w:marTop w:val="0"/>
              <w:marBottom w:val="3000"/>
              <w:divBdr>
                <w:top w:val="none" w:sz="0" w:space="0" w:color="auto"/>
                <w:left w:val="none" w:sz="0" w:space="0" w:color="auto"/>
                <w:bottom w:val="none" w:sz="0" w:space="0" w:color="auto"/>
                <w:right w:val="none" w:sz="0" w:space="0" w:color="auto"/>
              </w:divBdr>
              <w:divsChild>
                <w:div w:id="366681397">
                  <w:marLeft w:val="0"/>
                  <w:marRight w:val="0"/>
                  <w:marTop w:val="0"/>
                  <w:marBottom w:val="0"/>
                  <w:divBdr>
                    <w:top w:val="single" w:sz="48" w:space="8" w:color="0E3F70"/>
                    <w:left w:val="single" w:sz="6" w:space="8" w:color="CCCCCC"/>
                    <w:bottom w:val="single" w:sz="6" w:space="8" w:color="CCCCCC"/>
                    <w:right w:val="single" w:sz="6" w:space="8" w:color="CCCCCC"/>
                  </w:divBdr>
                  <w:divsChild>
                    <w:div w:id="329917757">
                      <w:marLeft w:val="0"/>
                      <w:marRight w:val="0"/>
                      <w:marTop w:val="0"/>
                      <w:marBottom w:val="0"/>
                      <w:divBdr>
                        <w:top w:val="none" w:sz="0" w:space="0" w:color="auto"/>
                        <w:left w:val="none" w:sz="0" w:space="0" w:color="auto"/>
                        <w:bottom w:val="none" w:sz="0" w:space="0" w:color="auto"/>
                        <w:right w:val="none" w:sz="0" w:space="0" w:color="auto"/>
                      </w:divBdr>
                    </w:div>
                    <w:div w:id="700394937">
                      <w:marLeft w:val="0"/>
                      <w:marRight w:val="0"/>
                      <w:marTop w:val="0"/>
                      <w:marBottom w:val="0"/>
                      <w:divBdr>
                        <w:top w:val="none" w:sz="0" w:space="0" w:color="auto"/>
                        <w:left w:val="none" w:sz="0" w:space="0" w:color="auto"/>
                        <w:bottom w:val="none" w:sz="0" w:space="0" w:color="auto"/>
                        <w:right w:val="none" w:sz="0" w:space="0" w:color="auto"/>
                      </w:divBdr>
                    </w:div>
                    <w:div w:id="754399472">
                      <w:marLeft w:val="0"/>
                      <w:marRight w:val="0"/>
                      <w:marTop w:val="300"/>
                      <w:marBottom w:val="0"/>
                      <w:divBdr>
                        <w:top w:val="single" w:sz="6" w:space="15" w:color="E6E6E6"/>
                        <w:left w:val="none" w:sz="0" w:space="0" w:color="auto"/>
                        <w:bottom w:val="none" w:sz="0" w:space="0" w:color="auto"/>
                        <w:right w:val="none" w:sz="0" w:space="0" w:color="auto"/>
                      </w:divBdr>
                    </w:div>
                    <w:div w:id="1534490680">
                      <w:marLeft w:val="0"/>
                      <w:marRight w:val="0"/>
                      <w:marTop w:val="225"/>
                      <w:marBottom w:val="0"/>
                      <w:divBdr>
                        <w:top w:val="single" w:sz="6" w:space="11" w:color="E6E6E6"/>
                        <w:left w:val="none" w:sz="0" w:space="0" w:color="auto"/>
                        <w:bottom w:val="none" w:sz="0" w:space="0" w:color="auto"/>
                        <w:right w:val="none" w:sz="0" w:space="0" w:color="auto"/>
                      </w:divBdr>
                    </w:div>
                  </w:divsChild>
                </w:div>
              </w:divsChild>
            </w:div>
          </w:divsChild>
        </w:div>
      </w:divsChild>
    </w:div>
    <w:div w:id="1608731965">
      <w:bodyDiv w:val="1"/>
      <w:marLeft w:val="0"/>
      <w:marRight w:val="0"/>
      <w:marTop w:val="0"/>
      <w:marBottom w:val="0"/>
      <w:divBdr>
        <w:top w:val="none" w:sz="0" w:space="0" w:color="auto"/>
        <w:left w:val="none" w:sz="0" w:space="0" w:color="auto"/>
        <w:bottom w:val="none" w:sz="0" w:space="0" w:color="auto"/>
        <w:right w:val="none" w:sz="0" w:space="0" w:color="auto"/>
      </w:divBdr>
    </w:div>
    <w:div w:id="1678267262">
      <w:bodyDiv w:val="1"/>
      <w:marLeft w:val="0"/>
      <w:marRight w:val="0"/>
      <w:marTop w:val="0"/>
      <w:marBottom w:val="0"/>
      <w:divBdr>
        <w:top w:val="none" w:sz="0" w:space="0" w:color="auto"/>
        <w:left w:val="none" w:sz="0" w:space="0" w:color="auto"/>
        <w:bottom w:val="none" w:sz="0" w:space="0" w:color="auto"/>
        <w:right w:val="none" w:sz="0" w:space="0" w:color="auto"/>
      </w:divBdr>
    </w:div>
    <w:div w:id="1938832292">
      <w:bodyDiv w:val="1"/>
      <w:marLeft w:val="0"/>
      <w:marRight w:val="0"/>
      <w:marTop w:val="0"/>
      <w:marBottom w:val="0"/>
      <w:divBdr>
        <w:top w:val="none" w:sz="0" w:space="0" w:color="auto"/>
        <w:left w:val="none" w:sz="0" w:space="0" w:color="auto"/>
        <w:bottom w:val="none" w:sz="0" w:space="0" w:color="auto"/>
        <w:right w:val="none" w:sz="0" w:space="0" w:color="auto"/>
      </w:divBdr>
      <w:divsChild>
        <w:div w:id="538979799">
          <w:marLeft w:val="0"/>
          <w:marRight w:val="0"/>
          <w:marTop w:val="0"/>
          <w:marBottom w:val="0"/>
          <w:divBdr>
            <w:top w:val="none" w:sz="0" w:space="0" w:color="auto"/>
            <w:left w:val="none" w:sz="0" w:space="0" w:color="auto"/>
            <w:bottom w:val="none" w:sz="0" w:space="0" w:color="auto"/>
            <w:right w:val="none" w:sz="0" w:space="0" w:color="auto"/>
          </w:divBdr>
          <w:divsChild>
            <w:div w:id="339090528">
              <w:marLeft w:val="0"/>
              <w:marRight w:val="0"/>
              <w:marTop w:val="0"/>
              <w:marBottom w:val="0"/>
              <w:divBdr>
                <w:top w:val="none" w:sz="0" w:space="0" w:color="auto"/>
                <w:left w:val="none" w:sz="0" w:space="0" w:color="auto"/>
                <w:bottom w:val="none" w:sz="0" w:space="0" w:color="auto"/>
                <w:right w:val="none" w:sz="0" w:space="0" w:color="auto"/>
              </w:divBdr>
              <w:divsChild>
                <w:div w:id="172039190">
                  <w:marLeft w:val="0"/>
                  <w:marRight w:val="0"/>
                  <w:marTop w:val="0"/>
                  <w:marBottom w:val="0"/>
                  <w:divBdr>
                    <w:top w:val="none" w:sz="0" w:space="0" w:color="auto"/>
                    <w:left w:val="none" w:sz="0" w:space="0" w:color="auto"/>
                    <w:bottom w:val="none" w:sz="0" w:space="0" w:color="auto"/>
                    <w:right w:val="none" w:sz="0" w:space="0" w:color="auto"/>
                  </w:divBdr>
                </w:div>
                <w:div w:id="9063483">
                  <w:marLeft w:val="0"/>
                  <w:marRight w:val="0"/>
                  <w:marTop w:val="225"/>
                  <w:marBottom w:val="300"/>
                  <w:divBdr>
                    <w:top w:val="none" w:sz="0" w:space="0" w:color="auto"/>
                    <w:left w:val="none" w:sz="0" w:space="0" w:color="auto"/>
                    <w:bottom w:val="none" w:sz="0" w:space="0" w:color="auto"/>
                    <w:right w:val="none" w:sz="0" w:space="0" w:color="auto"/>
                  </w:divBdr>
                </w:div>
                <w:div w:id="972056804">
                  <w:marLeft w:val="0"/>
                  <w:marRight w:val="0"/>
                  <w:marTop w:val="225"/>
                  <w:marBottom w:val="225"/>
                  <w:divBdr>
                    <w:top w:val="single" w:sz="6" w:space="8" w:color="E6E6E6"/>
                    <w:left w:val="single" w:sz="2" w:space="0" w:color="E6E6E6"/>
                    <w:bottom w:val="single" w:sz="6" w:space="8" w:color="E6E6E6"/>
                    <w:right w:val="single" w:sz="2" w:space="0" w:color="E6E6E6"/>
                  </w:divBdr>
                  <w:divsChild>
                    <w:div w:id="494342834">
                      <w:marLeft w:val="0"/>
                      <w:marRight w:val="0"/>
                      <w:marTop w:val="0"/>
                      <w:marBottom w:val="75"/>
                      <w:divBdr>
                        <w:top w:val="none" w:sz="0" w:space="0" w:color="auto"/>
                        <w:left w:val="none" w:sz="0" w:space="0" w:color="auto"/>
                        <w:bottom w:val="none" w:sz="0" w:space="0" w:color="auto"/>
                        <w:right w:val="none" w:sz="0" w:space="0" w:color="auto"/>
                      </w:divBdr>
                    </w:div>
                    <w:div w:id="502428543">
                      <w:marLeft w:val="0"/>
                      <w:marRight w:val="0"/>
                      <w:marTop w:val="0"/>
                      <w:marBottom w:val="0"/>
                      <w:divBdr>
                        <w:top w:val="none" w:sz="0" w:space="0" w:color="auto"/>
                        <w:left w:val="none" w:sz="0" w:space="0" w:color="auto"/>
                        <w:bottom w:val="none" w:sz="0" w:space="0" w:color="auto"/>
                        <w:right w:val="none" w:sz="0" w:space="0" w:color="auto"/>
                      </w:divBdr>
                      <w:divsChild>
                        <w:div w:id="1336956027">
                          <w:marLeft w:val="0"/>
                          <w:marRight w:val="0"/>
                          <w:marTop w:val="0"/>
                          <w:marBottom w:val="0"/>
                          <w:divBdr>
                            <w:top w:val="none" w:sz="0" w:space="0" w:color="auto"/>
                            <w:left w:val="none" w:sz="0" w:space="0" w:color="auto"/>
                            <w:bottom w:val="none" w:sz="0" w:space="0" w:color="auto"/>
                            <w:right w:val="none" w:sz="0" w:space="0" w:color="auto"/>
                          </w:divBdr>
                        </w:div>
                      </w:divsChild>
                    </w:div>
                    <w:div w:id="93209029">
                      <w:marLeft w:val="0"/>
                      <w:marRight w:val="0"/>
                      <w:marTop w:val="75"/>
                      <w:marBottom w:val="0"/>
                      <w:divBdr>
                        <w:top w:val="none" w:sz="0" w:space="0" w:color="auto"/>
                        <w:left w:val="none" w:sz="0" w:space="0" w:color="auto"/>
                        <w:bottom w:val="none" w:sz="0" w:space="0" w:color="auto"/>
                        <w:right w:val="none" w:sz="0" w:space="0" w:color="auto"/>
                      </w:divBdr>
                    </w:div>
                  </w:divsChild>
                </w:div>
                <w:div w:id="4653968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3360230">
          <w:marLeft w:val="0"/>
          <w:marRight w:val="0"/>
          <w:marTop w:val="0"/>
          <w:marBottom w:val="0"/>
          <w:divBdr>
            <w:top w:val="none" w:sz="0" w:space="0" w:color="auto"/>
            <w:left w:val="none" w:sz="0" w:space="0" w:color="auto"/>
            <w:bottom w:val="none" w:sz="0" w:space="0" w:color="auto"/>
            <w:right w:val="none" w:sz="0" w:space="0" w:color="auto"/>
          </w:divBdr>
          <w:divsChild>
            <w:div w:id="1123302774">
              <w:marLeft w:val="0"/>
              <w:marRight w:val="0"/>
              <w:marTop w:val="0"/>
              <w:marBottom w:val="0"/>
              <w:divBdr>
                <w:top w:val="none" w:sz="0" w:space="0" w:color="auto"/>
                <w:left w:val="none" w:sz="0" w:space="0" w:color="auto"/>
                <w:bottom w:val="none" w:sz="0" w:space="0" w:color="auto"/>
                <w:right w:val="none" w:sz="0" w:space="0" w:color="auto"/>
              </w:divBdr>
              <w:divsChild>
                <w:div w:id="1929271298">
                  <w:marLeft w:val="600"/>
                  <w:marRight w:val="600"/>
                  <w:marTop w:val="900"/>
                  <w:marBottom w:val="900"/>
                  <w:divBdr>
                    <w:top w:val="single" w:sz="48" w:space="0" w:color="0E3F70"/>
                    <w:left w:val="single" w:sz="6" w:space="4" w:color="E6E6E6"/>
                    <w:bottom w:val="single" w:sz="6" w:space="0" w:color="E6E6E6"/>
                    <w:right w:val="single" w:sz="6" w:space="4" w:color="E6E6E6"/>
                  </w:divBdr>
                  <w:divsChild>
                    <w:div w:id="739594569">
                      <w:marLeft w:val="0"/>
                      <w:marRight w:val="0"/>
                      <w:marTop w:val="0"/>
                      <w:marBottom w:val="0"/>
                      <w:divBdr>
                        <w:top w:val="none" w:sz="0" w:space="0" w:color="auto"/>
                        <w:left w:val="none" w:sz="0" w:space="0" w:color="auto"/>
                        <w:bottom w:val="none" w:sz="0" w:space="0" w:color="auto"/>
                        <w:right w:val="none" w:sz="0" w:space="0" w:color="auto"/>
                      </w:divBdr>
                    </w:div>
                  </w:divsChild>
                </w:div>
                <w:div w:id="8408284">
                  <w:marLeft w:val="0"/>
                  <w:marRight w:val="0"/>
                  <w:marTop w:val="0"/>
                  <w:marBottom w:val="300"/>
                  <w:divBdr>
                    <w:top w:val="none" w:sz="0" w:space="0" w:color="auto"/>
                    <w:left w:val="none" w:sz="0" w:space="0" w:color="auto"/>
                    <w:bottom w:val="none" w:sz="0" w:space="0" w:color="auto"/>
                    <w:right w:val="none" w:sz="0" w:space="0" w:color="auto"/>
                  </w:divBdr>
                  <w:divsChild>
                    <w:div w:id="316494556">
                      <w:marLeft w:val="150"/>
                      <w:marRight w:val="150"/>
                      <w:marTop w:val="0"/>
                      <w:marBottom w:val="0"/>
                      <w:divBdr>
                        <w:top w:val="none" w:sz="0" w:space="0" w:color="auto"/>
                        <w:left w:val="none" w:sz="0" w:space="0" w:color="auto"/>
                        <w:bottom w:val="none" w:sz="0" w:space="0" w:color="auto"/>
                        <w:right w:val="none" w:sz="0" w:space="0" w:color="auto"/>
                      </w:divBdr>
                      <w:divsChild>
                        <w:div w:id="1902210780">
                          <w:marLeft w:val="0"/>
                          <w:marRight w:val="0"/>
                          <w:marTop w:val="0"/>
                          <w:marBottom w:val="0"/>
                          <w:divBdr>
                            <w:top w:val="none" w:sz="0" w:space="0" w:color="auto"/>
                            <w:left w:val="none" w:sz="0" w:space="0" w:color="auto"/>
                            <w:bottom w:val="none" w:sz="0" w:space="0" w:color="auto"/>
                            <w:right w:val="none" w:sz="0" w:space="0" w:color="auto"/>
                          </w:divBdr>
                        </w:div>
                      </w:divsChild>
                    </w:div>
                    <w:div w:id="168501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Hage</dc:creator>
  <cp:keywords/>
  <dc:description/>
  <cp:lastModifiedBy>Peter Hage</cp:lastModifiedBy>
  <cp:revision>12</cp:revision>
  <cp:lastPrinted>2020-12-26T12:20:00Z</cp:lastPrinted>
  <dcterms:created xsi:type="dcterms:W3CDTF">2020-12-26T23:45:00Z</dcterms:created>
  <dcterms:modified xsi:type="dcterms:W3CDTF">2021-01-12T07:01:00Z</dcterms:modified>
</cp:coreProperties>
</file>